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5A00" w14:textId="77777777" w:rsidR="0049043D" w:rsidRPr="00F03435" w:rsidRDefault="0049043D" w:rsidP="00D970B4">
      <w:pPr>
        <w:pStyle w:val="TidakAdaSpasi"/>
      </w:pPr>
      <w:bookmarkStart w:id="0" w:name="_Hlk97903731"/>
      <w:bookmarkEnd w:id="0"/>
    </w:p>
    <w:p w14:paraId="41141FD3" w14:textId="77777777" w:rsidR="00115A1E" w:rsidRDefault="00115A1E" w:rsidP="00115A1E">
      <w:pPr>
        <w:jc w:val="center"/>
        <w:rPr>
          <w:rFonts w:ascii="Times New Roman"/>
          <w:b/>
          <w:sz w:val="28"/>
          <w:szCs w:val="28"/>
        </w:rPr>
      </w:pPr>
      <w:r w:rsidRPr="003727BF">
        <w:rPr>
          <w:rFonts w:ascii="Times New Roman"/>
          <w:b/>
          <w:sz w:val="28"/>
          <w:szCs w:val="28"/>
        </w:rPr>
        <w:t xml:space="preserve">JUDUL PENELITIAN </w:t>
      </w:r>
    </w:p>
    <w:p w14:paraId="3C15B1AD" w14:textId="77777777" w:rsidR="00115A1E" w:rsidRPr="003727BF" w:rsidRDefault="00115A1E" w:rsidP="00115A1E">
      <w:pPr>
        <w:jc w:val="center"/>
        <w:rPr>
          <w:rFonts w:ascii="Times New Roman"/>
          <w:b/>
          <w:sz w:val="28"/>
          <w:szCs w:val="28"/>
        </w:rPr>
      </w:pPr>
      <w:r w:rsidRPr="003727BF">
        <w:rPr>
          <w:rFonts w:ascii="Times New Roman"/>
          <w:b/>
          <w:sz w:val="28"/>
          <w:szCs w:val="28"/>
        </w:rPr>
        <w:t xml:space="preserve">(SEMUA KAPITAL, DITEBALKAN, </w:t>
      </w:r>
      <w:r>
        <w:rPr>
          <w:rFonts w:ascii="Times New Roman"/>
          <w:b/>
          <w:sz w:val="28"/>
          <w:szCs w:val="28"/>
        </w:rPr>
        <w:t xml:space="preserve">TIMES NEW ROMAN, </w:t>
      </w:r>
      <w:r w:rsidRPr="003727BF">
        <w:rPr>
          <w:rFonts w:ascii="Times New Roman"/>
          <w:b/>
          <w:sz w:val="28"/>
          <w:szCs w:val="28"/>
        </w:rPr>
        <w:t>1</w:t>
      </w:r>
      <w:r w:rsidRPr="003727BF">
        <w:rPr>
          <w:rFonts w:ascii="Times New Roman"/>
          <w:b/>
          <w:sz w:val="28"/>
          <w:szCs w:val="28"/>
          <w:lang w:val="id-ID"/>
        </w:rPr>
        <w:t>4</w:t>
      </w:r>
      <w:r w:rsidRPr="003727BF">
        <w:rPr>
          <w:rFonts w:ascii="Times New Roman"/>
          <w:b/>
          <w:sz w:val="28"/>
          <w:szCs w:val="28"/>
        </w:rPr>
        <w:t xml:space="preserve">pt, </w:t>
      </w:r>
      <w:r>
        <w:rPr>
          <w:rFonts w:ascii="Times New Roman"/>
          <w:b/>
          <w:sz w:val="28"/>
          <w:szCs w:val="28"/>
        </w:rPr>
        <w:t xml:space="preserve">SPASI 1.0 </w:t>
      </w:r>
      <w:r w:rsidRPr="003727BF">
        <w:rPr>
          <w:rFonts w:ascii="Times New Roman"/>
          <w:b/>
          <w:i/>
          <w:sz w:val="28"/>
          <w:szCs w:val="28"/>
        </w:rPr>
        <w:t>CENTERED</w:t>
      </w:r>
      <w:r w:rsidRPr="003727BF">
        <w:rPr>
          <w:rFonts w:ascii="Times New Roman"/>
          <w:b/>
          <w:sz w:val="28"/>
          <w:szCs w:val="28"/>
        </w:rPr>
        <w:t>)</w:t>
      </w:r>
    </w:p>
    <w:p w14:paraId="255D06CA" w14:textId="77777777" w:rsidR="008249F8" w:rsidRDefault="008249F8" w:rsidP="008249F8">
      <w:pPr>
        <w:jc w:val="center"/>
        <w:rPr>
          <w:rFonts w:ascii="Times New Roman"/>
          <w:sz w:val="22"/>
          <w:szCs w:val="22"/>
        </w:rPr>
      </w:pPr>
    </w:p>
    <w:p w14:paraId="7F4E0A52" w14:textId="542BD670" w:rsidR="008249F8" w:rsidRPr="008249F8" w:rsidRDefault="008249F8" w:rsidP="008249F8">
      <w:pPr>
        <w:jc w:val="center"/>
        <w:rPr>
          <w:rFonts w:ascii="Times New Roman"/>
          <w:sz w:val="22"/>
          <w:szCs w:val="22"/>
        </w:rPr>
      </w:pPr>
      <w:r w:rsidRPr="008249F8">
        <w:rPr>
          <w:rFonts w:ascii="Times New Roman"/>
          <w:sz w:val="22"/>
          <w:szCs w:val="22"/>
        </w:rPr>
        <w:t>Penulis</w:t>
      </w:r>
      <w:r w:rsidRPr="008249F8">
        <w:rPr>
          <w:rFonts w:ascii="Times New Roman"/>
          <w:sz w:val="22"/>
          <w:szCs w:val="22"/>
          <w:vertAlign w:val="superscript"/>
        </w:rPr>
        <w:t>1</w:t>
      </w:r>
      <w:r w:rsidRPr="008249F8">
        <w:rPr>
          <w:rFonts w:ascii="Times New Roman"/>
          <w:sz w:val="22"/>
          <w:szCs w:val="22"/>
        </w:rPr>
        <w:t>, Penulis</w:t>
      </w:r>
      <w:r w:rsidRPr="008249F8">
        <w:rPr>
          <w:rFonts w:ascii="Times New Roman"/>
          <w:sz w:val="22"/>
          <w:szCs w:val="22"/>
          <w:vertAlign w:val="superscript"/>
        </w:rPr>
        <w:t>2</w:t>
      </w:r>
      <w:r w:rsidRPr="008249F8">
        <w:rPr>
          <w:rFonts w:ascii="Times New Roman"/>
          <w:sz w:val="22"/>
          <w:szCs w:val="22"/>
        </w:rPr>
        <w:t>, Penulis</w:t>
      </w:r>
      <w:r w:rsidRPr="008249F8">
        <w:rPr>
          <w:rFonts w:ascii="Times New Roman"/>
          <w:sz w:val="22"/>
          <w:szCs w:val="22"/>
          <w:vertAlign w:val="superscript"/>
        </w:rPr>
        <w:t>3</w:t>
      </w:r>
      <w:r w:rsidRPr="008249F8">
        <w:rPr>
          <w:rFonts w:ascii="Times New Roman"/>
          <w:sz w:val="22"/>
          <w:szCs w:val="22"/>
        </w:rPr>
        <w:t xml:space="preserve"> (</w:t>
      </w:r>
      <w:proofErr w:type="spellStart"/>
      <w:r w:rsidRPr="008249F8">
        <w:rPr>
          <w:rFonts w:ascii="Times New Roman"/>
          <w:sz w:val="22"/>
          <w:szCs w:val="22"/>
        </w:rPr>
        <w:t>ditulis</w:t>
      </w:r>
      <w:proofErr w:type="spellEnd"/>
      <w:r w:rsidRPr="008249F8">
        <w:rPr>
          <w:rFonts w:ascii="Times New Roman"/>
          <w:sz w:val="22"/>
          <w:szCs w:val="22"/>
        </w:rPr>
        <w:t xml:space="preserve"> dengan </w:t>
      </w:r>
      <w:proofErr w:type="spellStart"/>
      <w:r w:rsidRPr="008249F8">
        <w:rPr>
          <w:rFonts w:ascii="Times New Roman"/>
          <w:sz w:val="22"/>
          <w:szCs w:val="22"/>
        </w:rPr>
        <w:t>nama</w:t>
      </w:r>
      <w:proofErr w:type="spellEnd"/>
      <w:r w:rsidRPr="008249F8">
        <w:rPr>
          <w:rFonts w:ascii="Times New Roman"/>
          <w:sz w:val="22"/>
          <w:szCs w:val="22"/>
        </w:rPr>
        <w:t xml:space="preserve"> </w:t>
      </w:r>
      <w:proofErr w:type="spellStart"/>
      <w:r w:rsidRPr="008249F8">
        <w:rPr>
          <w:rFonts w:ascii="Times New Roman"/>
          <w:sz w:val="22"/>
          <w:szCs w:val="22"/>
        </w:rPr>
        <w:t>lengkap</w:t>
      </w:r>
      <w:proofErr w:type="spellEnd"/>
      <w:r w:rsidRPr="008249F8">
        <w:rPr>
          <w:rFonts w:ascii="Times New Roman"/>
          <w:sz w:val="22"/>
          <w:szCs w:val="22"/>
        </w:rPr>
        <w:t xml:space="preserve"> </w:t>
      </w:r>
      <w:proofErr w:type="spellStart"/>
      <w:r w:rsidRPr="008249F8">
        <w:rPr>
          <w:rFonts w:ascii="Times New Roman"/>
          <w:sz w:val="22"/>
          <w:szCs w:val="22"/>
        </w:rPr>
        <w:t>tanp</w:t>
      </w:r>
      <w:r w:rsidR="002C40EA">
        <w:rPr>
          <w:rFonts w:ascii="Times New Roman"/>
          <w:sz w:val="22"/>
          <w:szCs w:val="22"/>
        </w:rPr>
        <w:t>a</w:t>
      </w:r>
      <w:proofErr w:type="spellEnd"/>
      <w:r w:rsidR="002C40EA">
        <w:rPr>
          <w:rFonts w:ascii="Times New Roman"/>
          <w:sz w:val="22"/>
          <w:szCs w:val="22"/>
        </w:rPr>
        <w:t xml:space="preserve"> </w:t>
      </w:r>
      <w:proofErr w:type="spellStart"/>
      <w:r w:rsidR="002C40EA">
        <w:rPr>
          <w:rFonts w:ascii="Times New Roman"/>
          <w:sz w:val="22"/>
          <w:szCs w:val="22"/>
        </w:rPr>
        <w:t>gelar</w:t>
      </w:r>
      <w:proofErr w:type="spellEnd"/>
      <w:r w:rsidR="002C40EA">
        <w:rPr>
          <w:rFonts w:ascii="Times New Roman"/>
          <w:sz w:val="22"/>
          <w:szCs w:val="22"/>
        </w:rPr>
        <w:t xml:space="preserve">. </w:t>
      </w:r>
      <w:proofErr w:type="spellStart"/>
      <w:r w:rsidR="002C40EA">
        <w:rPr>
          <w:rFonts w:ascii="Times New Roman"/>
          <w:sz w:val="22"/>
          <w:szCs w:val="22"/>
        </w:rPr>
        <w:t>Contoh</w:t>
      </w:r>
      <w:proofErr w:type="spellEnd"/>
      <w:r w:rsidR="002C40EA">
        <w:rPr>
          <w:rFonts w:ascii="Times New Roman"/>
          <w:sz w:val="22"/>
          <w:szCs w:val="22"/>
        </w:rPr>
        <w:t xml:space="preserve"> </w:t>
      </w:r>
      <w:proofErr w:type="spellStart"/>
      <w:r w:rsidR="002C40EA">
        <w:rPr>
          <w:rFonts w:ascii="Times New Roman"/>
          <w:sz w:val="22"/>
          <w:szCs w:val="22"/>
        </w:rPr>
        <w:t>Yarianti</w:t>
      </w:r>
      <w:proofErr w:type="spellEnd"/>
      <w:r w:rsidRPr="008249F8">
        <w:rPr>
          <w:rFonts w:ascii="Times New Roman"/>
          <w:sz w:val="22"/>
          <w:szCs w:val="22"/>
        </w:rPr>
        <w:t>)</w:t>
      </w:r>
    </w:p>
    <w:p w14:paraId="6FEEE133" w14:textId="77777777" w:rsidR="008249F8" w:rsidRPr="008249F8" w:rsidRDefault="008249F8" w:rsidP="008249F8">
      <w:pPr>
        <w:jc w:val="center"/>
        <w:rPr>
          <w:rFonts w:ascii="Times New Roman"/>
          <w:sz w:val="22"/>
          <w:szCs w:val="22"/>
        </w:rPr>
      </w:pPr>
    </w:p>
    <w:p w14:paraId="3715A1F4" w14:textId="77777777" w:rsidR="004865AF" w:rsidRDefault="008249F8" w:rsidP="008249F8">
      <w:pPr>
        <w:jc w:val="center"/>
        <w:rPr>
          <w:rFonts w:ascii="Times New Roman"/>
          <w:sz w:val="22"/>
          <w:szCs w:val="22"/>
        </w:rPr>
      </w:pPr>
      <w:proofErr w:type="spellStart"/>
      <w:r w:rsidRPr="008249F8">
        <w:rPr>
          <w:rFonts w:ascii="Times New Roman"/>
          <w:sz w:val="22"/>
          <w:szCs w:val="22"/>
        </w:rPr>
        <w:t>Institusi</w:t>
      </w:r>
      <w:proofErr w:type="spellEnd"/>
      <w:r w:rsidRPr="008249F8">
        <w:rPr>
          <w:rFonts w:ascii="Times New Roman"/>
          <w:sz w:val="22"/>
          <w:szCs w:val="22"/>
        </w:rPr>
        <w:t xml:space="preserve"> </w:t>
      </w:r>
      <w:proofErr w:type="spellStart"/>
      <w:r w:rsidRPr="008249F8">
        <w:rPr>
          <w:rFonts w:ascii="Times New Roman"/>
          <w:sz w:val="22"/>
          <w:szCs w:val="22"/>
        </w:rPr>
        <w:t>ditulis</w:t>
      </w:r>
      <w:proofErr w:type="spellEnd"/>
      <w:r w:rsidRPr="008249F8">
        <w:rPr>
          <w:rFonts w:ascii="Times New Roman"/>
          <w:sz w:val="22"/>
          <w:szCs w:val="22"/>
        </w:rPr>
        <w:t xml:space="preserve"> </w:t>
      </w:r>
      <w:proofErr w:type="spellStart"/>
      <w:r w:rsidRPr="008249F8">
        <w:rPr>
          <w:rFonts w:ascii="Times New Roman"/>
          <w:sz w:val="22"/>
          <w:szCs w:val="22"/>
        </w:rPr>
        <w:t>sesuai</w:t>
      </w:r>
      <w:proofErr w:type="spellEnd"/>
      <w:r w:rsidRPr="008249F8">
        <w:rPr>
          <w:rFonts w:ascii="Times New Roman"/>
          <w:sz w:val="22"/>
          <w:szCs w:val="22"/>
        </w:rPr>
        <w:t xml:space="preserve"> </w:t>
      </w:r>
      <w:proofErr w:type="spellStart"/>
      <w:r w:rsidRPr="008249F8">
        <w:rPr>
          <w:rFonts w:ascii="Times New Roman"/>
          <w:sz w:val="22"/>
          <w:szCs w:val="22"/>
        </w:rPr>
        <w:t>urutan</w:t>
      </w:r>
      <w:proofErr w:type="spellEnd"/>
      <w:r w:rsidRPr="008249F8">
        <w:rPr>
          <w:rFonts w:ascii="Times New Roman"/>
          <w:sz w:val="22"/>
          <w:szCs w:val="22"/>
        </w:rPr>
        <w:t xml:space="preserve"> </w:t>
      </w:r>
      <w:proofErr w:type="spellStart"/>
      <w:r w:rsidRPr="008249F8">
        <w:rPr>
          <w:rFonts w:ascii="Times New Roman"/>
          <w:sz w:val="22"/>
          <w:szCs w:val="22"/>
        </w:rPr>
        <w:t>munculnya</w:t>
      </w:r>
      <w:proofErr w:type="spellEnd"/>
      <w:r w:rsidRPr="008249F8">
        <w:rPr>
          <w:rFonts w:ascii="Times New Roman"/>
          <w:sz w:val="22"/>
          <w:szCs w:val="22"/>
        </w:rPr>
        <w:t xml:space="preserve"> </w:t>
      </w:r>
      <w:proofErr w:type="spellStart"/>
      <w:r w:rsidRPr="008249F8">
        <w:rPr>
          <w:rFonts w:ascii="Times New Roman"/>
          <w:sz w:val="22"/>
          <w:szCs w:val="22"/>
        </w:rPr>
        <w:t>nama</w:t>
      </w:r>
      <w:proofErr w:type="spellEnd"/>
      <w:r w:rsidRPr="008249F8">
        <w:rPr>
          <w:rFonts w:ascii="Times New Roman"/>
          <w:sz w:val="22"/>
          <w:szCs w:val="22"/>
        </w:rPr>
        <w:t xml:space="preserve"> </w:t>
      </w:r>
      <w:proofErr w:type="spellStart"/>
      <w:r w:rsidRPr="008249F8">
        <w:rPr>
          <w:rFonts w:ascii="Times New Roman"/>
          <w:sz w:val="22"/>
          <w:szCs w:val="22"/>
        </w:rPr>
        <w:t>penulis</w:t>
      </w:r>
      <w:proofErr w:type="spellEnd"/>
      <w:r w:rsidRPr="008249F8">
        <w:rPr>
          <w:rFonts w:ascii="Times New Roman"/>
          <w:sz w:val="22"/>
          <w:szCs w:val="22"/>
        </w:rPr>
        <w:t xml:space="preserve">, </w:t>
      </w:r>
      <w:proofErr w:type="spellStart"/>
      <w:r w:rsidRPr="008249F8">
        <w:rPr>
          <w:rFonts w:ascii="Times New Roman"/>
          <w:sz w:val="22"/>
          <w:szCs w:val="22"/>
        </w:rPr>
        <w:t>misal</w:t>
      </w:r>
      <w:proofErr w:type="spellEnd"/>
      <w:r w:rsidRPr="008249F8">
        <w:rPr>
          <w:rFonts w:ascii="Times New Roman"/>
          <w:sz w:val="22"/>
          <w:szCs w:val="22"/>
        </w:rPr>
        <w:t xml:space="preserve">: </w:t>
      </w:r>
    </w:p>
    <w:p w14:paraId="2850EF3D" w14:textId="46C1E1FF" w:rsidR="004865AF" w:rsidRDefault="008249F8" w:rsidP="008249F8">
      <w:pPr>
        <w:jc w:val="center"/>
        <w:rPr>
          <w:rFonts w:ascii="Times New Roman"/>
          <w:sz w:val="22"/>
          <w:szCs w:val="22"/>
        </w:rPr>
      </w:pPr>
      <w:r w:rsidRPr="008249F8">
        <w:rPr>
          <w:rFonts w:ascii="Times New Roman"/>
          <w:sz w:val="22"/>
          <w:szCs w:val="22"/>
          <w:vertAlign w:val="superscript"/>
        </w:rPr>
        <w:t>1</w:t>
      </w:r>
      <w:r w:rsidRPr="008249F8">
        <w:rPr>
          <w:rFonts w:ascii="Times New Roman"/>
          <w:sz w:val="22"/>
          <w:szCs w:val="22"/>
        </w:rPr>
        <w:t xml:space="preserve">PPDS </w:t>
      </w:r>
      <w:proofErr w:type="spellStart"/>
      <w:r w:rsidRPr="008249F8">
        <w:rPr>
          <w:rFonts w:ascii="Times New Roman"/>
          <w:sz w:val="22"/>
          <w:szCs w:val="22"/>
        </w:rPr>
        <w:t>Patologi</w:t>
      </w:r>
      <w:proofErr w:type="spellEnd"/>
      <w:r w:rsidRPr="008249F8">
        <w:rPr>
          <w:rFonts w:ascii="Times New Roman"/>
          <w:sz w:val="22"/>
          <w:szCs w:val="22"/>
        </w:rPr>
        <w:t xml:space="preserve"> </w:t>
      </w:r>
      <w:proofErr w:type="spellStart"/>
      <w:r w:rsidRPr="008249F8">
        <w:rPr>
          <w:rFonts w:ascii="Times New Roman"/>
          <w:sz w:val="22"/>
          <w:szCs w:val="22"/>
        </w:rPr>
        <w:t>Klinik</w:t>
      </w:r>
      <w:proofErr w:type="spellEnd"/>
      <w:r w:rsidRPr="008249F8">
        <w:rPr>
          <w:rFonts w:ascii="Times New Roman"/>
          <w:sz w:val="22"/>
          <w:szCs w:val="22"/>
        </w:rPr>
        <w:t xml:space="preserve">, </w:t>
      </w:r>
      <w:proofErr w:type="spellStart"/>
      <w:r w:rsidRPr="008249F8">
        <w:rPr>
          <w:rFonts w:ascii="Times New Roman"/>
          <w:sz w:val="22"/>
          <w:szCs w:val="22"/>
        </w:rPr>
        <w:t>Fakultas</w:t>
      </w:r>
      <w:proofErr w:type="spellEnd"/>
      <w:r w:rsidR="002C40EA">
        <w:rPr>
          <w:rFonts w:ascii="Times New Roman"/>
          <w:sz w:val="22"/>
          <w:szCs w:val="22"/>
        </w:rPr>
        <w:t xml:space="preserve"> </w:t>
      </w:r>
      <w:proofErr w:type="spellStart"/>
      <w:r w:rsidR="002C40EA">
        <w:rPr>
          <w:rFonts w:ascii="Times New Roman"/>
          <w:sz w:val="22"/>
          <w:szCs w:val="22"/>
        </w:rPr>
        <w:t>Kedokteran</w:t>
      </w:r>
      <w:proofErr w:type="spellEnd"/>
      <w:r w:rsidR="002C40EA">
        <w:rPr>
          <w:rFonts w:ascii="Times New Roman"/>
          <w:sz w:val="22"/>
          <w:szCs w:val="22"/>
        </w:rPr>
        <w:t xml:space="preserve">, Universitas </w:t>
      </w:r>
      <w:proofErr w:type="spellStart"/>
      <w:r w:rsidR="002C40EA">
        <w:rPr>
          <w:rFonts w:ascii="Times New Roman"/>
          <w:sz w:val="22"/>
          <w:szCs w:val="22"/>
        </w:rPr>
        <w:t>Hasanuddin</w:t>
      </w:r>
      <w:proofErr w:type="spellEnd"/>
      <w:r w:rsidR="002C40EA">
        <w:rPr>
          <w:rFonts w:ascii="Times New Roman"/>
          <w:sz w:val="22"/>
          <w:szCs w:val="22"/>
        </w:rPr>
        <w:t xml:space="preserve">, </w:t>
      </w:r>
      <w:proofErr w:type="gramStart"/>
      <w:r w:rsidR="002C40EA">
        <w:rPr>
          <w:rFonts w:ascii="Times New Roman"/>
          <w:sz w:val="22"/>
          <w:szCs w:val="22"/>
        </w:rPr>
        <w:t>Makassar</w:t>
      </w:r>
      <w:r w:rsidRPr="008249F8">
        <w:rPr>
          <w:rFonts w:ascii="Times New Roman"/>
          <w:sz w:val="22"/>
          <w:szCs w:val="22"/>
        </w:rPr>
        <w:t>;</w:t>
      </w:r>
      <w:proofErr w:type="gramEnd"/>
      <w:r w:rsidRPr="008249F8">
        <w:rPr>
          <w:rFonts w:ascii="Times New Roman"/>
          <w:sz w:val="22"/>
          <w:szCs w:val="22"/>
        </w:rPr>
        <w:t xml:space="preserve"> </w:t>
      </w:r>
    </w:p>
    <w:p w14:paraId="6A3372EB" w14:textId="37B612C1" w:rsidR="004865AF" w:rsidRDefault="008249F8" w:rsidP="008249F8">
      <w:pPr>
        <w:jc w:val="center"/>
        <w:rPr>
          <w:rFonts w:ascii="Times New Roman"/>
          <w:sz w:val="22"/>
          <w:szCs w:val="22"/>
        </w:rPr>
      </w:pPr>
      <w:r w:rsidRPr="008249F8">
        <w:rPr>
          <w:rFonts w:ascii="Times New Roman"/>
          <w:sz w:val="22"/>
          <w:szCs w:val="22"/>
          <w:vertAlign w:val="superscript"/>
        </w:rPr>
        <w:t>2</w:t>
      </w:r>
      <w:r w:rsidR="00623D05">
        <w:rPr>
          <w:rFonts w:ascii="Times New Roman"/>
          <w:sz w:val="22"/>
          <w:szCs w:val="22"/>
        </w:rPr>
        <w:t>Departemen</w:t>
      </w:r>
      <w:r w:rsidRPr="008249F8">
        <w:rPr>
          <w:rFonts w:ascii="Times New Roman"/>
          <w:sz w:val="22"/>
          <w:szCs w:val="22"/>
        </w:rPr>
        <w:t xml:space="preserve"> </w:t>
      </w:r>
      <w:proofErr w:type="spellStart"/>
      <w:r w:rsidR="00623D05">
        <w:rPr>
          <w:rFonts w:ascii="Times New Roman"/>
          <w:sz w:val="22"/>
          <w:szCs w:val="22"/>
        </w:rPr>
        <w:t>Ilmu</w:t>
      </w:r>
      <w:proofErr w:type="spellEnd"/>
      <w:r w:rsidR="00623D05">
        <w:rPr>
          <w:rFonts w:ascii="Times New Roman"/>
          <w:sz w:val="22"/>
          <w:szCs w:val="22"/>
        </w:rPr>
        <w:t xml:space="preserve"> </w:t>
      </w:r>
      <w:proofErr w:type="spellStart"/>
      <w:r w:rsidRPr="008249F8">
        <w:rPr>
          <w:rFonts w:ascii="Times New Roman"/>
          <w:sz w:val="22"/>
          <w:szCs w:val="22"/>
        </w:rPr>
        <w:t>Patologi</w:t>
      </w:r>
      <w:proofErr w:type="spellEnd"/>
      <w:r w:rsidRPr="008249F8">
        <w:rPr>
          <w:rFonts w:ascii="Times New Roman"/>
          <w:sz w:val="22"/>
          <w:szCs w:val="22"/>
        </w:rPr>
        <w:t xml:space="preserve"> </w:t>
      </w:r>
      <w:proofErr w:type="spellStart"/>
      <w:r w:rsidRPr="008249F8">
        <w:rPr>
          <w:rFonts w:ascii="Times New Roman"/>
          <w:sz w:val="22"/>
          <w:szCs w:val="22"/>
        </w:rPr>
        <w:t>Klinik</w:t>
      </w:r>
      <w:proofErr w:type="spellEnd"/>
      <w:r w:rsidRPr="008249F8">
        <w:rPr>
          <w:rFonts w:ascii="Times New Roman"/>
          <w:sz w:val="22"/>
          <w:szCs w:val="22"/>
          <w:lang w:val="id-ID"/>
        </w:rPr>
        <w:t xml:space="preserve">, </w:t>
      </w:r>
      <w:proofErr w:type="spellStart"/>
      <w:r w:rsidRPr="008249F8">
        <w:rPr>
          <w:rFonts w:ascii="Times New Roman"/>
          <w:sz w:val="22"/>
          <w:szCs w:val="22"/>
        </w:rPr>
        <w:t>Fakultas</w:t>
      </w:r>
      <w:proofErr w:type="spellEnd"/>
      <w:r w:rsidRPr="008249F8">
        <w:rPr>
          <w:rFonts w:ascii="Times New Roman"/>
          <w:sz w:val="22"/>
          <w:szCs w:val="22"/>
        </w:rPr>
        <w:t xml:space="preserve"> </w:t>
      </w:r>
      <w:proofErr w:type="spellStart"/>
      <w:r w:rsidRPr="008249F8">
        <w:rPr>
          <w:rFonts w:ascii="Times New Roman"/>
          <w:sz w:val="22"/>
          <w:szCs w:val="22"/>
        </w:rPr>
        <w:t>Kedokteran</w:t>
      </w:r>
      <w:proofErr w:type="spellEnd"/>
      <w:r w:rsidRPr="008249F8">
        <w:rPr>
          <w:rFonts w:ascii="Times New Roman"/>
          <w:sz w:val="22"/>
          <w:szCs w:val="22"/>
        </w:rPr>
        <w:t xml:space="preserve"> Universitas</w:t>
      </w:r>
      <w:r w:rsidR="002C40EA">
        <w:rPr>
          <w:rFonts w:ascii="Times New Roman"/>
          <w:sz w:val="22"/>
          <w:szCs w:val="22"/>
        </w:rPr>
        <w:t xml:space="preserve"> </w:t>
      </w:r>
      <w:proofErr w:type="spellStart"/>
      <w:r w:rsidR="002C40EA">
        <w:rPr>
          <w:rFonts w:ascii="Times New Roman"/>
          <w:sz w:val="22"/>
          <w:szCs w:val="22"/>
        </w:rPr>
        <w:t>Hasanuddin</w:t>
      </w:r>
      <w:proofErr w:type="spellEnd"/>
      <w:r w:rsidR="002C40EA">
        <w:rPr>
          <w:rFonts w:ascii="Times New Roman"/>
          <w:sz w:val="22"/>
          <w:szCs w:val="22"/>
        </w:rPr>
        <w:t xml:space="preserve">, </w:t>
      </w:r>
      <w:proofErr w:type="gramStart"/>
      <w:r w:rsidR="002C40EA">
        <w:rPr>
          <w:rFonts w:ascii="Times New Roman"/>
          <w:sz w:val="22"/>
          <w:szCs w:val="22"/>
        </w:rPr>
        <w:t>Makassar</w:t>
      </w:r>
      <w:r w:rsidRPr="008249F8">
        <w:rPr>
          <w:rFonts w:ascii="Times New Roman"/>
          <w:sz w:val="22"/>
          <w:szCs w:val="22"/>
        </w:rPr>
        <w:t>;</w:t>
      </w:r>
      <w:proofErr w:type="gramEnd"/>
      <w:r w:rsidRPr="008249F8">
        <w:rPr>
          <w:rFonts w:ascii="Times New Roman"/>
          <w:sz w:val="22"/>
          <w:szCs w:val="22"/>
        </w:rPr>
        <w:t xml:space="preserve"> </w:t>
      </w:r>
    </w:p>
    <w:p w14:paraId="3A4253A5" w14:textId="74673DAD" w:rsidR="008249F8" w:rsidRPr="008249F8" w:rsidRDefault="008249F8" w:rsidP="008249F8">
      <w:pPr>
        <w:jc w:val="center"/>
        <w:rPr>
          <w:rFonts w:ascii="Times New Roman"/>
          <w:sz w:val="22"/>
          <w:szCs w:val="22"/>
        </w:rPr>
      </w:pPr>
      <w:r w:rsidRPr="008249F8">
        <w:rPr>
          <w:rFonts w:ascii="Times New Roman"/>
          <w:sz w:val="22"/>
          <w:szCs w:val="22"/>
          <w:vertAlign w:val="superscript"/>
        </w:rPr>
        <w:t>3</w:t>
      </w:r>
      <w:r w:rsidRPr="008249F8">
        <w:rPr>
          <w:rFonts w:ascii="Times New Roman"/>
          <w:sz w:val="22"/>
          <w:szCs w:val="22"/>
        </w:rPr>
        <w:t xml:space="preserve">Instalasi </w:t>
      </w:r>
      <w:proofErr w:type="spellStart"/>
      <w:r w:rsidRPr="008249F8">
        <w:rPr>
          <w:rFonts w:ascii="Times New Roman"/>
          <w:sz w:val="22"/>
          <w:szCs w:val="22"/>
        </w:rPr>
        <w:t>Laborato</w:t>
      </w:r>
      <w:r w:rsidR="002C40EA">
        <w:rPr>
          <w:rFonts w:ascii="Times New Roman"/>
          <w:sz w:val="22"/>
          <w:szCs w:val="22"/>
        </w:rPr>
        <w:t>rium</w:t>
      </w:r>
      <w:proofErr w:type="spellEnd"/>
      <w:r w:rsidR="002C40EA">
        <w:rPr>
          <w:rFonts w:ascii="Times New Roman"/>
          <w:sz w:val="22"/>
          <w:szCs w:val="22"/>
        </w:rPr>
        <w:t>, RSUP dr</w:t>
      </w:r>
      <w:r w:rsidR="00CB7901">
        <w:rPr>
          <w:rFonts w:ascii="Times New Roman"/>
          <w:sz w:val="22"/>
          <w:szCs w:val="22"/>
        </w:rPr>
        <w:t xml:space="preserve">. Wahidin </w:t>
      </w:r>
      <w:proofErr w:type="spellStart"/>
      <w:r w:rsidR="00CB7901">
        <w:rPr>
          <w:rFonts w:ascii="Times New Roman"/>
          <w:sz w:val="22"/>
          <w:szCs w:val="22"/>
        </w:rPr>
        <w:t>Sudirohusodo</w:t>
      </w:r>
      <w:proofErr w:type="spellEnd"/>
      <w:r w:rsidR="00CB7901">
        <w:rPr>
          <w:rFonts w:ascii="Times New Roman"/>
          <w:sz w:val="22"/>
          <w:szCs w:val="22"/>
        </w:rPr>
        <w:t>, Makassar</w:t>
      </w:r>
    </w:p>
    <w:p w14:paraId="1D8FACFF" w14:textId="38206B0C" w:rsidR="008249F8" w:rsidRPr="008249F8" w:rsidRDefault="008249F8" w:rsidP="008249F8">
      <w:pPr>
        <w:jc w:val="center"/>
        <w:rPr>
          <w:rFonts w:ascii="Times New Roman"/>
          <w:color w:val="000000"/>
          <w:sz w:val="22"/>
          <w:szCs w:val="22"/>
        </w:rPr>
      </w:pPr>
      <w:r w:rsidRPr="008249F8">
        <w:rPr>
          <w:rFonts w:ascii="Times New Roman"/>
          <w:sz w:val="22"/>
          <w:szCs w:val="22"/>
          <w:vertAlign w:val="superscript"/>
        </w:rPr>
        <w:t>*</w:t>
      </w:r>
      <w:proofErr w:type="spellStart"/>
      <w:proofErr w:type="gramStart"/>
      <w:r w:rsidRPr="008249F8">
        <w:rPr>
          <w:rFonts w:ascii="Times New Roman"/>
          <w:sz w:val="22"/>
          <w:szCs w:val="22"/>
        </w:rPr>
        <w:t>diisi</w:t>
      </w:r>
      <w:proofErr w:type="spellEnd"/>
      <w:proofErr w:type="gramEnd"/>
      <w:r w:rsidRPr="008249F8">
        <w:rPr>
          <w:rFonts w:ascii="Times New Roman"/>
          <w:sz w:val="22"/>
          <w:szCs w:val="22"/>
        </w:rPr>
        <w:t xml:space="preserve"> email </w:t>
      </w:r>
      <w:proofErr w:type="spellStart"/>
      <w:r w:rsidRPr="008249F8">
        <w:rPr>
          <w:rFonts w:ascii="Times New Roman"/>
          <w:sz w:val="22"/>
          <w:szCs w:val="22"/>
        </w:rPr>
        <w:t>dari</w:t>
      </w:r>
      <w:proofErr w:type="spellEnd"/>
      <w:r w:rsidRPr="008249F8">
        <w:rPr>
          <w:rFonts w:ascii="Times New Roman"/>
          <w:sz w:val="22"/>
          <w:szCs w:val="22"/>
        </w:rPr>
        <w:t xml:space="preserve"> </w:t>
      </w:r>
      <w:proofErr w:type="spellStart"/>
      <w:r w:rsidRPr="008249F8">
        <w:rPr>
          <w:rFonts w:ascii="Times New Roman"/>
          <w:sz w:val="22"/>
          <w:szCs w:val="22"/>
        </w:rPr>
        <w:t>penulis</w:t>
      </w:r>
      <w:proofErr w:type="spellEnd"/>
      <w:r w:rsidRPr="008249F8">
        <w:rPr>
          <w:rFonts w:ascii="Times New Roman"/>
          <w:sz w:val="22"/>
          <w:szCs w:val="22"/>
        </w:rPr>
        <w:t xml:space="preserve"> yang </w:t>
      </w:r>
      <w:proofErr w:type="spellStart"/>
      <w:r w:rsidRPr="008249F8">
        <w:rPr>
          <w:rFonts w:ascii="Times New Roman"/>
          <w:sz w:val="22"/>
          <w:szCs w:val="22"/>
        </w:rPr>
        <w:t>berkorespondensi</w:t>
      </w:r>
      <w:proofErr w:type="spellEnd"/>
      <w:r w:rsidRPr="008249F8">
        <w:rPr>
          <w:rFonts w:ascii="Times New Roman"/>
          <w:sz w:val="22"/>
          <w:szCs w:val="22"/>
        </w:rPr>
        <w:t xml:space="preserve"> dengan </w:t>
      </w:r>
      <w:proofErr w:type="spellStart"/>
      <w:r w:rsidRPr="008249F8">
        <w:rPr>
          <w:rFonts w:ascii="Times New Roman"/>
          <w:sz w:val="22"/>
          <w:szCs w:val="22"/>
        </w:rPr>
        <w:t>panitia</w:t>
      </w:r>
      <w:proofErr w:type="spellEnd"/>
      <w:r w:rsidRPr="008249F8">
        <w:rPr>
          <w:rFonts w:ascii="Times New Roman"/>
          <w:sz w:val="22"/>
          <w:szCs w:val="22"/>
        </w:rPr>
        <w:t xml:space="preserve">, </w:t>
      </w:r>
      <w:proofErr w:type="spellStart"/>
      <w:r w:rsidRPr="008249F8">
        <w:rPr>
          <w:rFonts w:ascii="Times New Roman"/>
          <w:sz w:val="22"/>
          <w:szCs w:val="22"/>
        </w:rPr>
        <w:t>misalnya</w:t>
      </w:r>
      <w:proofErr w:type="spellEnd"/>
      <w:r w:rsidRPr="008249F8">
        <w:rPr>
          <w:rFonts w:ascii="Times New Roman"/>
          <w:sz w:val="22"/>
          <w:szCs w:val="22"/>
        </w:rPr>
        <w:t xml:space="preserve">: </w:t>
      </w:r>
      <w:r w:rsidR="00CB7901">
        <w:rPr>
          <w:rFonts w:ascii="Times New Roman"/>
          <w:color w:val="0000FF"/>
          <w:sz w:val="22"/>
          <w:szCs w:val="22"/>
          <w:u w:val="single"/>
        </w:rPr>
        <w:t>yariantitiranda@gmail.com</w:t>
      </w:r>
    </w:p>
    <w:p w14:paraId="2BEC7420" w14:textId="77777777" w:rsidR="008249F8" w:rsidRPr="003727BF" w:rsidRDefault="008249F8" w:rsidP="008249F8">
      <w:pPr>
        <w:jc w:val="center"/>
        <w:rPr>
          <w:rFonts w:ascii="Times New Roman"/>
        </w:rPr>
      </w:pPr>
    </w:p>
    <w:p w14:paraId="292FC006" w14:textId="77777777" w:rsidR="008249F8" w:rsidRPr="003727BF" w:rsidRDefault="008249F8" w:rsidP="008249F8">
      <w:pPr>
        <w:jc w:val="center"/>
        <w:rPr>
          <w:rFonts w:ascii="Times New Roman"/>
        </w:rPr>
      </w:pPr>
    </w:p>
    <w:p w14:paraId="27E67C33" w14:textId="77777777" w:rsidR="008249F8" w:rsidRPr="008249F8" w:rsidRDefault="008249F8" w:rsidP="008249F8">
      <w:pPr>
        <w:jc w:val="center"/>
        <w:rPr>
          <w:rFonts w:ascii="Times New Roman"/>
          <w:sz w:val="22"/>
          <w:szCs w:val="22"/>
        </w:rPr>
      </w:pPr>
      <w:r w:rsidRPr="008249F8">
        <w:rPr>
          <w:rFonts w:ascii="Times New Roman"/>
          <w:b/>
          <w:sz w:val="22"/>
          <w:szCs w:val="22"/>
        </w:rPr>
        <w:t>ABSTRAK</w:t>
      </w:r>
    </w:p>
    <w:p w14:paraId="50377815" w14:textId="77777777" w:rsidR="008249F8" w:rsidRPr="008249F8" w:rsidRDefault="008249F8" w:rsidP="008249F8">
      <w:pPr>
        <w:jc w:val="center"/>
        <w:rPr>
          <w:rFonts w:ascii="Times New Roman"/>
          <w:sz w:val="22"/>
          <w:szCs w:val="22"/>
        </w:rPr>
      </w:pPr>
    </w:p>
    <w:p w14:paraId="7B06A95F" w14:textId="77777777" w:rsidR="008249F8" w:rsidRPr="008249F8" w:rsidRDefault="008249F8" w:rsidP="008249F8">
      <w:pPr>
        <w:rPr>
          <w:rFonts w:ascii="Times New Roman"/>
          <w:bCs/>
          <w:sz w:val="22"/>
          <w:szCs w:val="22"/>
        </w:rPr>
      </w:pPr>
      <w:proofErr w:type="spellStart"/>
      <w:r w:rsidRPr="008249F8">
        <w:rPr>
          <w:rFonts w:ascii="Times New Roman"/>
          <w:bCs/>
          <w:sz w:val="22"/>
          <w:szCs w:val="22"/>
        </w:rPr>
        <w:t>Abstrak</w:t>
      </w:r>
      <w:proofErr w:type="spellEnd"/>
      <w:r w:rsidRPr="008249F8">
        <w:rPr>
          <w:rFonts w:ascii="Times New Roman"/>
          <w:bCs/>
          <w:sz w:val="22"/>
          <w:szCs w:val="22"/>
        </w:rPr>
        <w:t xml:space="preserve"> </w:t>
      </w:r>
      <w:proofErr w:type="spellStart"/>
      <w:r w:rsidRPr="008249F8">
        <w:rPr>
          <w:rFonts w:ascii="Times New Roman"/>
          <w:bCs/>
          <w:sz w:val="22"/>
          <w:szCs w:val="22"/>
        </w:rPr>
        <w:t>dalam</w:t>
      </w:r>
      <w:proofErr w:type="spellEnd"/>
      <w:r w:rsidRPr="008249F8">
        <w:rPr>
          <w:rFonts w:ascii="Times New Roman"/>
          <w:bCs/>
          <w:sz w:val="22"/>
          <w:szCs w:val="22"/>
        </w:rPr>
        <w:t xml:space="preserve"> Bahasa Indonesia </w:t>
      </w:r>
      <w:proofErr w:type="spellStart"/>
      <w:r w:rsidRPr="008249F8">
        <w:rPr>
          <w:rFonts w:ascii="Times New Roman"/>
          <w:bCs/>
          <w:sz w:val="22"/>
          <w:szCs w:val="22"/>
        </w:rPr>
        <w:t>ditulis</w:t>
      </w:r>
      <w:proofErr w:type="spellEnd"/>
      <w:r w:rsidRPr="008249F8">
        <w:rPr>
          <w:rFonts w:ascii="Times New Roman"/>
          <w:bCs/>
          <w:sz w:val="22"/>
          <w:szCs w:val="22"/>
        </w:rPr>
        <w:t xml:space="preserve"> dengan </w:t>
      </w:r>
      <w:proofErr w:type="spellStart"/>
      <w:r w:rsidRPr="008249F8">
        <w:rPr>
          <w:rFonts w:ascii="Times New Roman"/>
          <w:bCs/>
          <w:sz w:val="22"/>
          <w:szCs w:val="22"/>
        </w:rPr>
        <w:t>huruf</w:t>
      </w:r>
      <w:proofErr w:type="spellEnd"/>
      <w:r w:rsidRPr="008249F8">
        <w:rPr>
          <w:rFonts w:ascii="Times New Roman"/>
          <w:bCs/>
          <w:sz w:val="22"/>
          <w:szCs w:val="22"/>
        </w:rPr>
        <w:t xml:space="preserve"> Times New Roman, 11pt, 1 </w:t>
      </w:r>
      <w:proofErr w:type="spellStart"/>
      <w:r w:rsidRPr="008249F8">
        <w:rPr>
          <w:rFonts w:ascii="Times New Roman"/>
          <w:bCs/>
          <w:sz w:val="22"/>
          <w:szCs w:val="22"/>
        </w:rPr>
        <w:t>spasi</w:t>
      </w:r>
      <w:proofErr w:type="spellEnd"/>
      <w:r w:rsidRPr="008249F8">
        <w:rPr>
          <w:rFonts w:ascii="Times New Roman"/>
          <w:bCs/>
          <w:sz w:val="22"/>
          <w:szCs w:val="22"/>
        </w:rPr>
        <w:t xml:space="preserve">, </w:t>
      </w:r>
      <w:proofErr w:type="spellStart"/>
      <w:r w:rsidRPr="008249F8">
        <w:rPr>
          <w:rFonts w:ascii="Times New Roman"/>
          <w:bCs/>
          <w:sz w:val="22"/>
          <w:szCs w:val="22"/>
        </w:rPr>
        <w:t>maksimal</w:t>
      </w:r>
      <w:proofErr w:type="spellEnd"/>
      <w:r w:rsidRPr="008249F8">
        <w:rPr>
          <w:rFonts w:ascii="Times New Roman"/>
          <w:bCs/>
          <w:sz w:val="22"/>
          <w:szCs w:val="22"/>
        </w:rPr>
        <w:t xml:space="preserve"> 250 kata dengan </w:t>
      </w:r>
      <w:proofErr w:type="spellStart"/>
      <w:r w:rsidRPr="008249F8">
        <w:rPr>
          <w:rFonts w:ascii="Times New Roman"/>
          <w:bCs/>
          <w:sz w:val="22"/>
          <w:szCs w:val="22"/>
        </w:rPr>
        <w:t>susunan</w:t>
      </w:r>
      <w:proofErr w:type="spellEnd"/>
      <w:r w:rsidRPr="008249F8">
        <w:rPr>
          <w:rFonts w:ascii="Times New Roman"/>
          <w:bCs/>
          <w:sz w:val="22"/>
          <w:szCs w:val="22"/>
        </w:rPr>
        <w:t xml:space="preserve"> </w:t>
      </w:r>
      <w:proofErr w:type="spellStart"/>
      <w:r w:rsidRPr="008249F8">
        <w:rPr>
          <w:rFonts w:ascii="Times New Roman"/>
          <w:bCs/>
          <w:sz w:val="22"/>
          <w:szCs w:val="22"/>
        </w:rPr>
        <w:t>sebagai</w:t>
      </w:r>
      <w:proofErr w:type="spellEnd"/>
      <w:r w:rsidRPr="008249F8">
        <w:rPr>
          <w:rFonts w:ascii="Times New Roman"/>
          <w:bCs/>
          <w:sz w:val="22"/>
          <w:szCs w:val="22"/>
        </w:rPr>
        <w:t xml:space="preserve"> berikut:</w:t>
      </w:r>
    </w:p>
    <w:p w14:paraId="499CA95B" w14:textId="0CA4E81D" w:rsidR="008249F8" w:rsidRPr="008249F8" w:rsidRDefault="008249F8" w:rsidP="008249F8">
      <w:pPr>
        <w:rPr>
          <w:rFonts w:ascii="Times New Roman"/>
          <w:sz w:val="22"/>
          <w:szCs w:val="22"/>
        </w:rPr>
      </w:pPr>
      <w:r w:rsidRPr="008249F8">
        <w:rPr>
          <w:rFonts w:ascii="Times New Roman"/>
          <w:b/>
          <w:sz w:val="22"/>
          <w:szCs w:val="22"/>
        </w:rPr>
        <w:t>LATAR BELAKANG</w:t>
      </w:r>
    </w:p>
    <w:p w14:paraId="1A19EE0A" w14:textId="77777777" w:rsidR="008249F8" w:rsidRPr="008249F8" w:rsidRDefault="008249F8" w:rsidP="008249F8">
      <w:pPr>
        <w:rPr>
          <w:rFonts w:ascii="Times New Roman"/>
          <w:sz w:val="22"/>
          <w:szCs w:val="22"/>
        </w:rPr>
      </w:pPr>
      <w:r w:rsidRPr="008249F8">
        <w:rPr>
          <w:rFonts w:ascii="Times New Roman"/>
          <w:b/>
          <w:sz w:val="22"/>
          <w:szCs w:val="22"/>
        </w:rPr>
        <w:t>TUJUAN</w:t>
      </w:r>
    </w:p>
    <w:p w14:paraId="6FCDB146" w14:textId="77777777" w:rsidR="008249F8" w:rsidRPr="008249F8" w:rsidRDefault="008249F8" w:rsidP="008249F8">
      <w:pPr>
        <w:rPr>
          <w:rFonts w:ascii="Times New Roman"/>
          <w:sz w:val="22"/>
          <w:szCs w:val="22"/>
        </w:rPr>
      </w:pPr>
      <w:r w:rsidRPr="008249F8">
        <w:rPr>
          <w:rFonts w:ascii="Times New Roman"/>
          <w:b/>
          <w:sz w:val="22"/>
          <w:szCs w:val="22"/>
        </w:rPr>
        <w:t>METODE</w:t>
      </w:r>
    </w:p>
    <w:p w14:paraId="4116BABF" w14:textId="77777777" w:rsidR="008249F8" w:rsidRPr="008249F8" w:rsidRDefault="008249F8" w:rsidP="008249F8">
      <w:pPr>
        <w:rPr>
          <w:rFonts w:ascii="Times New Roman"/>
          <w:b/>
          <w:sz w:val="22"/>
          <w:szCs w:val="22"/>
          <w:lang w:val="id-ID"/>
        </w:rPr>
      </w:pPr>
      <w:r w:rsidRPr="008249F8">
        <w:rPr>
          <w:rFonts w:ascii="Times New Roman"/>
          <w:b/>
          <w:sz w:val="22"/>
          <w:szCs w:val="22"/>
        </w:rPr>
        <w:t>HASIL</w:t>
      </w:r>
    </w:p>
    <w:p w14:paraId="20071605" w14:textId="77777777" w:rsidR="008249F8" w:rsidRPr="008249F8" w:rsidRDefault="008249F8" w:rsidP="008249F8">
      <w:pPr>
        <w:rPr>
          <w:rFonts w:ascii="Times New Roman"/>
          <w:b/>
          <w:sz w:val="22"/>
          <w:szCs w:val="22"/>
        </w:rPr>
      </w:pPr>
      <w:r w:rsidRPr="008249F8">
        <w:rPr>
          <w:rFonts w:ascii="Times New Roman"/>
          <w:b/>
          <w:sz w:val="22"/>
          <w:szCs w:val="22"/>
        </w:rPr>
        <w:t xml:space="preserve">SIMPULAN </w:t>
      </w:r>
    </w:p>
    <w:p w14:paraId="4AE46F1E" w14:textId="77777777" w:rsidR="008249F8" w:rsidRPr="008249F8" w:rsidRDefault="008249F8" w:rsidP="008249F8">
      <w:pPr>
        <w:rPr>
          <w:rFonts w:ascii="Times New Roman"/>
          <w:b/>
          <w:sz w:val="22"/>
          <w:szCs w:val="22"/>
        </w:rPr>
      </w:pPr>
    </w:p>
    <w:p w14:paraId="3887BFAB" w14:textId="77777777" w:rsidR="008249F8" w:rsidRPr="008249F8" w:rsidRDefault="008249F8" w:rsidP="008249F8">
      <w:pPr>
        <w:rPr>
          <w:rFonts w:ascii="Times New Roman"/>
          <w:sz w:val="22"/>
          <w:szCs w:val="22"/>
          <w:lang w:val="id-ID"/>
        </w:rPr>
      </w:pPr>
      <w:r w:rsidRPr="008249F8">
        <w:rPr>
          <w:rFonts w:ascii="Times New Roman"/>
          <w:b/>
          <w:sz w:val="22"/>
          <w:szCs w:val="22"/>
        </w:rPr>
        <w:t xml:space="preserve">Kata </w:t>
      </w:r>
      <w:proofErr w:type="spellStart"/>
      <w:r w:rsidRPr="008249F8">
        <w:rPr>
          <w:rFonts w:ascii="Times New Roman"/>
          <w:b/>
          <w:sz w:val="22"/>
          <w:szCs w:val="22"/>
        </w:rPr>
        <w:t>kunci</w:t>
      </w:r>
      <w:proofErr w:type="spellEnd"/>
      <w:r w:rsidRPr="008249F8">
        <w:rPr>
          <w:rFonts w:ascii="Times New Roman"/>
          <w:b/>
          <w:sz w:val="22"/>
          <w:szCs w:val="22"/>
        </w:rPr>
        <w:t>:</w:t>
      </w:r>
      <w:r w:rsidRPr="008249F8">
        <w:rPr>
          <w:rFonts w:ascii="Times New Roman"/>
          <w:sz w:val="22"/>
          <w:szCs w:val="22"/>
        </w:rPr>
        <w:t xml:space="preserve"> </w:t>
      </w:r>
      <w:proofErr w:type="spellStart"/>
      <w:r w:rsidRPr="008249F8">
        <w:rPr>
          <w:rFonts w:ascii="Times New Roman"/>
          <w:sz w:val="22"/>
          <w:szCs w:val="22"/>
        </w:rPr>
        <w:t>pertama</w:t>
      </w:r>
      <w:proofErr w:type="spellEnd"/>
      <w:r w:rsidRPr="008249F8">
        <w:rPr>
          <w:rFonts w:ascii="Times New Roman"/>
          <w:sz w:val="22"/>
          <w:szCs w:val="22"/>
        </w:rPr>
        <w:t xml:space="preserve">, </w:t>
      </w:r>
      <w:proofErr w:type="spellStart"/>
      <w:r w:rsidRPr="008249F8">
        <w:rPr>
          <w:rFonts w:ascii="Times New Roman"/>
          <w:sz w:val="22"/>
          <w:szCs w:val="22"/>
        </w:rPr>
        <w:t>kedua</w:t>
      </w:r>
      <w:proofErr w:type="spellEnd"/>
      <w:r w:rsidRPr="008249F8">
        <w:rPr>
          <w:rFonts w:ascii="Times New Roman"/>
          <w:sz w:val="22"/>
          <w:szCs w:val="22"/>
        </w:rPr>
        <w:t xml:space="preserve">, </w:t>
      </w:r>
      <w:proofErr w:type="spellStart"/>
      <w:r w:rsidRPr="008249F8">
        <w:rPr>
          <w:rFonts w:ascii="Times New Roman"/>
          <w:sz w:val="22"/>
          <w:szCs w:val="22"/>
        </w:rPr>
        <w:t>ketiga</w:t>
      </w:r>
      <w:proofErr w:type="spellEnd"/>
      <w:r w:rsidRPr="008249F8">
        <w:rPr>
          <w:rFonts w:ascii="Times New Roman"/>
          <w:sz w:val="22"/>
          <w:szCs w:val="22"/>
        </w:rPr>
        <w:t xml:space="preserve">, </w:t>
      </w:r>
      <w:proofErr w:type="spellStart"/>
      <w:r w:rsidRPr="008249F8">
        <w:rPr>
          <w:rFonts w:ascii="Times New Roman"/>
          <w:sz w:val="22"/>
          <w:szCs w:val="22"/>
        </w:rPr>
        <w:t>keempat</w:t>
      </w:r>
      <w:proofErr w:type="spellEnd"/>
      <w:r w:rsidRPr="008249F8">
        <w:rPr>
          <w:rFonts w:ascii="Times New Roman"/>
          <w:sz w:val="22"/>
          <w:szCs w:val="22"/>
        </w:rPr>
        <w:t xml:space="preserve">, </w:t>
      </w:r>
      <w:proofErr w:type="spellStart"/>
      <w:r w:rsidRPr="008249F8">
        <w:rPr>
          <w:rFonts w:ascii="Times New Roman"/>
          <w:sz w:val="22"/>
          <w:szCs w:val="22"/>
        </w:rPr>
        <w:t>kelima</w:t>
      </w:r>
      <w:proofErr w:type="spellEnd"/>
      <w:r w:rsidRPr="008249F8">
        <w:rPr>
          <w:rFonts w:ascii="Times New Roman"/>
          <w:sz w:val="22"/>
          <w:szCs w:val="22"/>
          <w:lang w:val="id-ID"/>
        </w:rPr>
        <w:t xml:space="preserve"> (maksimum 5 kata)</w:t>
      </w:r>
    </w:p>
    <w:p w14:paraId="08F163AC" w14:textId="77777777" w:rsidR="0049043D" w:rsidRPr="00044EDD" w:rsidRDefault="0049043D" w:rsidP="0049043D">
      <w:pPr>
        <w:widowControl/>
        <w:tabs>
          <w:tab w:val="left" w:pos="5235"/>
        </w:tabs>
        <w:wordWrap/>
        <w:spacing w:line="276" w:lineRule="auto"/>
        <w:jc w:val="left"/>
        <w:rPr>
          <w:rFonts w:ascii="Times New Roman" w:eastAsia="MS Mincho"/>
          <w:color w:val="000000"/>
          <w:sz w:val="22"/>
          <w:szCs w:val="22"/>
        </w:rPr>
      </w:pPr>
      <w:r w:rsidRPr="00044EDD">
        <w:rPr>
          <w:rFonts w:ascii="Times New Roman" w:eastAsia="MS Mincho"/>
          <w:color w:val="000000"/>
          <w:sz w:val="22"/>
          <w:szCs w:val="22"/>
        </w:rPr>
        <w:tab/>
      </w:r>
    </w:p>
    <w:p w14:paraId="2F897502" w14:textId="7FFB6430" w:rsidR="0049043D" w:rsidRPr="008249F8" w:rsidRDefault="008249F8" w:rsidP="008249F8">
      <w:pPr>
        <w:widowControl/>
        <w:wordWrap/>
        <w:spacing w:line="276" w:lineRule="auto"/>
        <w:jc w:val="center"/>
        <w:rPr>
          <w:rFonts w:ascii="Times New Roman" w:eastAsia="MS Mincho"/>
          <w:b/>
          <w:bCs/>
          <w:color w:val="000000"/>
          <w:sz w:val="22"/>
        </w:rPr>
      </w:pPr>
      <w:r w:rsidRPr="008249F8">
        <w:rPr>
          <w:rFonts w:ascii="Times New Roman" w:eastAsia="MS Mincho"/>
          <w:b/>
          <w:bCs/>
          <w:color w:val="000000"/>
          <w:sz w:val="22"/>
        </w:rPr>
        <w:t>ABSTRACT</w:t>
      </w:r>
    </w:p>
    <w:p w14:paraId="6A3F8809" w14:textId="37CF682F" w:rsidR="008249F8" w:rsidRDefault="008249F8" w:rsidP="008249F8">
      <w:pPr>
        <w:widowControl/>
        <w:wordWrap/>
        <w:spacing w:line="276" w:lineRule="auto"/>
        <w:jc w:val="center"/>
        <w:rPr>
          <w:rFonts w:ascii="Times New Roman" w:eastAsia="MS Mincho"/>
          <w:color w:val="000000"/>
          <w:sz w:val="22"/>
        </w:rPr>
      </w:pPr>
    </w:p>
    <w:p w14:paraId="6D305235" w14:textId="017656D7" w:rsidR="008249F8" w:rsidRPr="004865AF" w:rsidRDefault="008249F8" w:rsidP="008249F8">
      <w:pPr>
        <w:rPr>
          <w:rFonts w:ascii="Times New Roman"/>
          <w:bCs/>
          <w:sz w:val="22"/>
          <w:szCs w:val="22"/>
        </w:rPr>
      </w:pPr>
      <w:proofErr w:type="spellStart"/>
      <w:r w:rsidRPr="004865AF">
        <w:rPr>
          <w:rFonts w:ascii="Times New Roman"/>
          <w:bCs/>
          <w:sz w:val="22"/>
          <w:szCs w:val="22"/>
        </w:rPr>
        <w:t>Abstrak</w:t>
      </w:r>
      <w:proofErr w:type="spellEnd"/>
      <w:r w:rsidRPr="004865AF">
        <w:rPr>
          <w:rFonts w:ascii="Times New Roman"/>
          <w:bCs/>
          <w:sz w:val="22"/>
          <w:szCs w:val="22"/>
        </w:rPr>
        <w:t xml:space="preserve"> </w:t>
      </w:r>
      <w:proofErr w:type="spellStart"/>
      <w:r w:rsidRPr="004865AF">
        <w:rPr>
          <w:rFonts w:ascii="Times New Roman"/>
          <w:bCs/>
          <w:sz w:val="22"/>
          <w:szCs w:val="22"/>
        </w:rPr>
        <w:t>dalam</w:t>
      </w:r>
      <w:proofErr w:type="spellEnd"/>
      <w:r w:rsidRPr="004865AF">
        <w:rPr>
          <w:rFonts w:ascii="Times New Roman"/>
          <w:bCs/>
          <w:sz w:val="22"/>
          <w:szCs w:val="22"/>
        </w:rPr>
        <w:t xml:space="preserve"> </w:t>
      </w:r>
      <w:proofErr w:type="spellStart"/>
      <w:r w:rsidRPr="004865AF">
        <w:rPr>
          <w:rFonts w:ascii="Times New Roman"/>
          <w:bCs/>
          <w:sz w:val="22"/>
          <w:szCs w:val="22"/>
        </w:rPr>
        <w:t>bahasa</w:t>
      </w:r>
      <w:proofErr w:type="spellEnd"/>
      <w:r w:rsidRPr="004865AF">
        <w:rPr>
          <w:rFonts w:ascii="Times New Roman"/>
          <w:bCs/>
          <w:sz w:val="22"/>
          <w:szCs w:val="22"/>
        </w:rPr>
        <w:t xml:space="preserve"> </w:t>
      </w:r>
      <w:proofErr w:type="spellStart"/>
      <w:r w:rsidRPr="004865AF">
        <w:rPr>
          <w:rFonts w:ascii="Times New Roman"/>
          <w:bCs/>
          <w:sz w:val="22"/>
          <w:szCs w:val="22"/>
        </w:rPr>
        <w:t>Inggris</w:t>
      </w:r>
      <w:proofErr w:type="spellEnd"/>
      <w:r w:rsidRPr="004865AF">
        <w:rPr>
          <w:rFonts w:ascii="Times New Roman"/>
          <w:bCs/>
          <w:sz w:val="22"/>
          <w:szCs w:val="22"/>
        </w:rPr>
        <w:t xml:space="preserve"> </w:t>
      </w:r>
      <w:proofErr w:type="spellStart"/>
      <w:r w:rsidRPr="004865AF">
        <w:rPr>
          <w:rFonts w:ascii="Times New Roman"/>
          <w:bCs/>
          <w:sz w:val="22"/>
          <w:szCs w:val="22"/>
        </w:rPr>
        <w:t>merupakan</w:t>
      </w:r>
      <w:proofErr w:type="spellEnd"/>
      <w:r w:rsidRPr="004865AF">
        <w:rPr>
          <w:rFonts w:ascii="Times New Roman"/>
          <w:bCs/>
          <w:sz w:val="22"/>
          <w:szCs w:val="22"/>
        </w:rPr>
        <w:t xml:space="preserve"> </w:t>
      </w:r>
      <w:proofErr w:type="spellStart"/>
      <w:r w:rsidRPr="004865AF">
        <w:rPr>
          <w:rFonts w:ascii="Times New Roman"/>
          <w:bCs/>
          <w:sz w:val="22"/>
          <w:szCs w:val="22"/>
        </w:rPr>
        <w:t>terjemahan</w:t>
      </w:r>
      <w:proofErr w:type="spellEnd"/>
      <w:r w:rsidRPr="004865AF">
        <w:rPr>
          <w:rFonts w:ascii="Times New Roman"/>
          <w:bCs/>
          <w:sz w:val="22"/>
          <w:szCs w:val="22"/>
        </w:rPr>
        <w:t xml:space="preserve"> </w:t>
      </w:r>
      <w:proofErr w:type="spellStart"/>
      <w:r w:rsidRPr="004865AF">
        <w:rPr>
          <w:rFonts w:ascii="Times New Roman"/>
          <w:bCs/>
          <w:sz w:val="22"/>
          <w:szCs w:val="22"/>
        </w:rPr>
        <w:t>dari</w:t>
      </w:r>
      <w:proofErr w:type="spellEnd"/>
      <w:r w:rsidRPr="004865AF">
        <w:rPr>
          <w:rFonts w:ascii="Times New Roman"/>
          <w:bCs/>
          <w:sz w:val="22"/>
          <w:szCs w:val="22"/>
        </w:rPr>
        <w:t xml:space="preserve"> </w:t>
      </w:r>
      <w:proofErr w:type="spellStart"/>
      <w:r w:rsidRPr="004865AF">
        <w:rPr>
          <w:rFonts w:ascii="Times New Roman"/>
          <w:bCs/>
          <w:sz w:val="22"/>
          <w:szCs w:val="22"/>
        </w:rPr>
        <w:t>abstrak</w:t>
      </w:r>
      <w:proofErr w:type="spellEnd"/>
      <w:r w:rsidRPr="004865AF">
        <w:rPr>
          <w:rFonts w:ascii="Times New Roman"/>
          <w:bCs/>
          <w:sz w:val="22"/>
          <w:szCs w:val="22"/>
        </w:rPr>
        <w:t xml:space="preserve"> </w:t>
      </w:r>
      <w:proofErr w:type="spellStart"/>
      <w:r w:rsidRPr="004865AF">
        <w:rPr>
          <w:rFonts w:ascii="Times New Roman"/>
          <w:bCs/>
          <w:sz w:val="22"/>
          <w:szCs w:val="22"/>
        </w:rPr>
        <w:t>dalam</w:t>
      </w:r>
      <w:proofErr w:type="spellEnd"/>
      <w:r w:rsidRPr="004865AF">
        <w:rPr>
          <w:rFonts w:ascii="Times New Roman"/>
          <w:bCs/>
          <w:sz w:val="22"/>
          <w:szCs w:val="22"/>
        </w:rPr>
        <w:t xml:space="preserve"> Bahasa Indonesia. Tata </w:t>
      </w:r>
      <w:proofErr w:type="spellStart"/>
      <w:r w:rsidRPr="004865AF">
        <w:rPr>
          <w:rFonts w:ascii="Times New Roman"/>
          <w:bCs/>
          <w:sz w:val="22"/>
          <w:szCs w:val="22"/>
        </w:rPr>
        <w:t>aturan</w:t>
      </w:r>
      <w:proofErr w:type="spellEnd"/>
      <w:r w:rsidRPr="004865AF">
        <w:rPr>
          <w:rFonts w:ascii="Times New Roman"/>
          <w:bCs/>
          <w:sz w:val="22"/>
          <w:szCs w:val="22"/>
        </w:rPr>
        <w:t xml:space="preserve"> </w:t>
      </w:r>
      <w:proofErr w:type="spellStart"/>
      <w:r w:rsidRPr="004865AF">
        <w:rPr>
          <w:rFonts w:ascii="Times New Roman"/>
          <w:bCs/>
          <w:sz w:val="22"/>
          <w:szCs w:val="22"/>
        </w:rPr>
        <w:t>penulisan</w:t>
      </w:r>
      <w:proofErr w:type="spellEnd"/>
      <w:r w:rsidRPr="004865AF">
        <w:rPr>
          <w:rFonts w:ascii="Times New Roman"/>
          <w:bCs/>
          <w:sz w:val="22"/>
          <w:szCs w:val="22"/>
        </w:rPr>
        <w:t xml:space="preserve"> </w:t>
      </w:r>
      <w:proofErr w:type="spellStart"/>
      <w:r w:rsidRPr="004865AF">
        <w:rPr>
          <w:rFonts w:ascii="Times New Roman"/>
          <w:bCs/>
          <w:sz w:val="22"/>
          <w:szCs w:val="22"/>
        </w:rPr>
        <w:t>abstrak</w:t>
      </w:r>
      <w:proofErr w:type="spellEnd"/>
      <w:r w:rsidRPr="004865AF">
        <w:rPr>
          <w:rFonts w:ascii="Times New Roman"/>
          <w:bCs/>
          <w:sz w:val="22"/>
          <w:szCs w:val="22"/>
        </w:rPr>
        <w:t xml:space="preserve"> Bahasa </w:t>
      </w:r>
      <w:proofErr w:type="spellStart"/>
      <w:r w:rsidRPr="004865AF">
        <w:rPr>
          <w:rFonts w:ascii="Times New Roman"/>
          <w:bCs/>
          <w:sz w:val="22"/>
          <w:szCs w:val="22"/>
        </w:rPr>
        <w:t>Inggris</w:t>
      </w:r>
      <w:proofErr w:type="spellEnd"/>
      <w:r w:rsidRPr="004865AF">
        <w:rPr>
          <w:rFonts w:ascii="Times New Roman"/>
          <w:bCs/>
          <w:sz w:val="22"/>
          <w:szCs w:val="22"/>
        </w:rPr>
        <w:t xml:space="preserve"> </w:t>
      </w:r>
      <w:proofErr w:type="spellStart"/>
      <w:r w:rsidRPr="004865AF">
        <w:rPr>
          <w:rFonts w:ascii="Times New Roman"/>
          <w:bCs/>
          <w:sz w:val="22"/>
          <w:szCs w:val="22"/>
        </w:rPr>
        <w:t>sama</w:t>
      </w:r>
      <w:proofErr w:type="spellEnd"/>
      <w:r w:rsidRPr="004865AF">
        <w:rPr>
          <w:rFonts w:ascii="Times New Roman"/>
          <w:bCs/>
          <w:sz w:val="22"/>
          <w:szCs w:val="22"/>
        </w:rPr>
        <w:t xml:space="preserve"> </w:t>
      </w:r>
      <w:proofErr w:type="spellStart"/>
      <w:r w:rsidRPr="004865AF">
        <w:rPr>
          <w:rFonts w:ascii="Times New Roman"/>
          <w:bCs/>
          <w:sz w:val="22"/>
          <w:szCs w:val="22"/>
        </w:rPr>
        <w:t>seperti</w:t>
      </w:r>
      <w:proofErr w:type="spellEnd"/>
      <w:r w:rsidRPr="004865AF">
        <w:rPr>
          <w:rFonts w:ascii="Times New Roman"/>
          <w:bCs/>
          <w:sz w:val="22"/>
          <w:szCs w:val="22"/>
        </w:rPr>
        <w:t xml:space="preserve"> </w:t>
      </w:r>
      <w:proofErr w:type="spellStart"/>
      <w:r w:rsidRPr="004865AF">
        <w:rPr>
          <w:rFonts w:ascii="Times New Roman"/>
          <w:bCs/>
          <w:sz w:val="22"/>
          <w:szCs w:val="22"/>
        </w:rPr>
        <w:t>abstrak</w:t>
      </w:r>
      <w:proofErr w:type="spellEnd"/>
      <w:r w:rsidRPr="004865AF">
        <w:rPr>
          <w:rFonts w:ascii="Times New Roman"/>
          <w:bCs/>
          <w:sz w:val="22"/>
          <w:szCs w:val="22"/>
        </w:rPr>
        <w:t xml:space="preserve"> </w:t>
      </w:r>
      <w:proofErr w:type="spellStart"/>
      <w:r w:rsidRPr="004865AF">
        <w:rPr>
          <w:rFonts w:ascii="Times New Roman"/>
          <w:bCs/>
          <w:sz w:val="22"/>
          <w:szCs w:val="22"/>
        </w:rPr>
        <w:t>dalam</w:t>
      </w:r>
      <w:proofErr w:type="spellEnd"/>
      <w:r w:rsidRPr="004865AF">
        <w:rPr>
          <w:rFonts w:ascii="Times New Roman"/>
          <w:bCs/>
          <w:sz w:val="22"/>
          <w:szCs w:val="22"/>
        </w:rPr>
        <w:t xml:space="preserve"> </w:t>
      </w:r>
      <w:proofErr w:type="spellStart"/>
      <w:r w:rsidRPr="004865AF">
        <w:rPr>
          <w:rFonts w:ascii="Times New Roman"/>
          <w:bCs/>
          <w:sz w:val="22"/>
          <w:szCs w:val="22"/>
        </w:rPr>
        <w:t>bahasa</w:t>
      </w:r>
      <w:proofErr w:type="spellEnd"/>
      <w:r w:rsidRPr="004865AF">
        <w:rPr>
          <w:rFonts w:ascii="Times New Roman"/>
          <w:bCs/>
          <w:sz w:val="22"/>
          <w:szCs w:val="22"/>
        </w:rPr>
        <w:t xml:space="preserve"> Indonesia.</w:t>
      </w:r>
    </w:p>
    <w:p w14:paraId="2ADCA19A" w14:textId="4A7CBCE4" w:rsidR="008249F8" w:rsidRDefault="008249F8" w:rsidP="008249F8">
      <w:pPr>
        <w:widowControl/>
        <w:wordWrap/>
        <w:spacing w:line="276" w:lineRule="auto"/>
        <w:jc w:val="left"/>
        <w:rPr>
          <w:rFonts w:ascii="Times New Roman" w:eastAsia="MS Mincho"/>
          <w:color w:val="000000"/>
          <w:sz w:val="22"/>
        </w:rPr>
      </w:pPr>
    </w:p>
    <w:p w14:paraId="2E675FE1" w14:textId="77777777" w:rsidR="004865AF" w:rsidRPr="00F03435" w:rsidRDefault="004865AF" w:rsidP="004865AF">
      <w:pPr>
        <w:widowControl/>
        <w:wordWrap/>
        <w:jc w:val="left"/>
        <w:rPr>
          <w:rFonts w:ascii="Times New Roman" w:eastAsia="MS Mincho"/>
          <w:color w:val="000000"/>
          <w:sz w:val="22"/>
        </w:rPr>
      </w:pPr>
    </w:p>
    <w:p w14:paraId="475A980E" w14:textId="4ED6078A" w:rsidR="0049043D" w:rsidRPr="004865AF" w:rsidRDefault="00D64F37" w:rsidP="004865AF">
      <w:pPr>
        <w:widowControl/>
        <w:wordWrap/>
        <w:ind w:left="360" w:hanging="270"/>
        <w:rPr>
          <w:rFonts w:ascii="Times New Roman" w:eastAsia="MS Mincho"/>
          <w:b/>
          <w:color w:val="000000"/>
          <w:sz w:val="24"/>
        </w:rPr>
      </w:pPr>
      <w:r w:rsidRPr="004865AF">
        <w:rPr>
          <w:rFonts w:ascii="Times New Roman" w:eastAsia="MS Mincho"/>
          <w:b/>
          <w:color w:val="000000"/>
          <w:sz w:val="24"/>
        </w:rPr>
        <w:t>LATAR BELAKANG</w:t>
      </w:r>
    </w:p>
    <w:p w14:paraId="03EC19F2" w14:textId="3B406077" w:rsidR="004865AF" w:rsidRPr="004865AF" w:rsidRDefault="004865AF" w:rsidP="004865AF">
      <w:pPr>
        <w:widowControl/>
        <w:wordWrap/>
        <w:ind w:left="90"/>
        <w:rPr>
          <w:rFonts w:ascii="Times New Roman" w:eastAsia="MS Mincho"/>
          <w:bCs/>
          <w:color w:val="000000"/>
          <w:sz w:val="24"/>
        </w:rPr>
      </w:pPr>
      <w:r>
        <w:rPr>
          <w:rFonts w:ascii="Times New Roman" w:eastAsia="MS Mincho"/>
          <w:bCs/>
          <w:color w:val="000000"/>
          <w:sz w:val="24"/>
        </w:rPr>
        <w:t xml:space="preserve">       </w:t>
      </w:r>
      <w:proofErr w:type="spellStart"/>
      <w:r w:rsidRPr="004865AF">
        <w:rPr>
          <w:rFonts w:ascii="Times New Roman" w:eastAsia="MS Mincho"/>
          <w:bCs/>
          <w:color w:val="000000"/>
          <w:sz w:val="24"/>
        </w:rPr>
        <w:t>Nas</w:t>
      </w:r>
      <w:r>
        <w:rPr>
          <w:rFonts w:ascii="Times New Roman" w:eastAsia="MS Mincho"/>
          <w:bCs/>
          <w:color w:val="000000"/>
          <w:sz w:val="24"/>
        </w:rPr>
        <w:t>kah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lengkap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ditulis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dengan Times New Roman, font 12, </w:t>
      </w:r>
      <w:proofErr w:type="spellStart"/>
      <w:r>
        <w:rPr>
          <w:rFonts w:ascii="Times New Roman" w:eastAsia="MS Mincho"/>
          <w:bCs/>
          <w:color w:val="000000"/>
          <w:sz w:val="24"/>
        </w:rPr>
        <w:t>spasi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1</w:t>
      </w:r>
      <w:r w:rsidR="00EB0370">
        <w:rPr>
          <w:rFonts w:ascii="Times New Roman" w:eastAsia="MS Mincho"/>
          <w:bCs/>
          <w:color w:val="000000"/>
          <w:sz w:val="24"/>
        </w:rPr>
        <w:t>,5</w:t>
      </w:r>
      <w:r>
        <w:rPr>
          <w:rFonts w:ascii="Times New Roman" w:eastAsia="MS Mincho"/>
          <w:bCs/>
          <w:color w:val="000000"/>
          <w:sz w:val="24"/>
        </w:rPr>
        <w:t xml:space="preserve">. </w:t>
      </w:r>
      <w:proofErr w:type="spellStart"/>
      <w:r>
        <w:rPr>
          <w:rFonts w:ascii="Times New Roman" w:eastAsia="MS Mincho"/>
          <w:bCs/>
          <w:color w:val="000000"/>
          <w:sz w:val="24"/>
        </w:rPr>
        <w:t>Kalimat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pertama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di </w:t>
      </w:r>
      <w:proofErr w:type="spellStart"/>
      <w:r>
        <w:rPr>
          <w:rFonts w:ascii="Times New Roman" w:eastAsia="MS Mincho"/>
          <w:bCs/>
          <w:color w:val="000000"/>
          <w:sz w:val="24"/>
        </w:rPr>
        <w:t>tiap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alinea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masuk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sebanyak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7 </w:t>
      </w:r>
      <w:proofErr w:type="spellStart"/>
      <w:r>
        <w:rPr>
          <w:rFonts w:ascii="Times New Roman" w:eastAsia="MS Mincho"/>
          <w:bCs/>
          <w:color w:val="000000"/>
          <w:sz w:val="24"/>
        </w:rPr>
        <w:t>huruf</w:t>
      </w:r>
      <w:proofErr w:type="spellEnd"/>
      <w:r w:rsidR="00BA5744">
        <w:rPr>
          <w:rFonts w:ascii="Times New Roman" w:eastAsia="MS Mincho"/>
          <w:bCs/>
          <w:color w:val="000000"/>
          <w:sz w:val="24"/>
        </w:rPr>
        <w:t xml:space="preserve">. </w:t>
      </w:r>
      <w:proofErr w:type="spellStart"/>
      <w:r w:rsidR="00BA5744">
        <w:rPr>
          <w:rFonts w:ascii="Times New Roman" w:eastAsia="MS Mincho"/>
          <w:bCs/>
          <w:color w:val="000000"/>
          <w:sz w:val="24"/>
        </w:rPr>
        <w:t>Maksimal</w:t>
      </w:r>
      <w:proofErr w:type="spellEnd"/>
      <w:r w:rsidR="00BA5744">
        <w:rPr>
          <w:rFonts w:ascii="Times New Roman" w:eastAsia="MS Mincho"/>
          <w:bCs/>
          <w:color w:val="000000"/>
          <w:sz w:val="24"/>
        </w:rPr>
        <w:t xml:space="preserve"> 10 </w:t>
      </w:r>
      <w:proofErr w:type="spellStart"/>
      <w:r w:rsidR="00BA5744">
        <w:rPr>
          <w:rFonts w:ascii="Times New Roman" w:eastAsia="MS Mincho"/>
          <w:bCs/>
          <w:color w:val="000000"/>
          <w:sz w:val="24"/>
        </w:rPr>
        <w:t>halaman</w:t>
      </w:r>
      <w:proofErr w:type="spellEnd"/>
      <w:r w:rsidR="00BA5744"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 w:rsidR="00BA5744">
        <w:rPr>
          <w:rFonts w:ascii="Times New Roman" w:eastAsia="MS Mincho"/>
          <w:bCs/>
          <w:color w:val="000000"/>
          <w:sz w:val="24"/>
        </w:rPr>
        <w:t>termasuk</w:t>
      </w:r>
      <w:proofErr w:type="spellEnd"/>
      <w:r w:rsidR="00BA5744"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 w:rsidR="00BA5744">
        <w:rPr>
          <w:rFonts w:ascii="Times New Roman" w:eastAsia="MS Mincho"/>
          <w:bCs/>
          <w:color w:val="000000"/>
          <w:sz w:val="24"/>
        </w:rPr>
        <w:t>gambar</w:t>
      </w:r>
      <w:proofErr w:type="spellEnd"/>
      <w:r w:rsidR="00BA5744">
        <w:rPr>
          <w:rFonts w:ascii="Times New Roman" w:eastAsia="MS Mincho"/>
          <w:bCs/>
          <w:color w:val="000000"/>
          <w:sz w:val="24"/>
        </w:rPr>
        <w:t xml:space="preserve">, table dan daftar </w:t>
      </w:r>
      <w:proofErr w:type="spellStart"/>
      <w:r w:rsidR="00BA5744">
        <w:rPr>
          <w:rFonts w:ascii="Times New Roman" w:eastAsia="MS Mincho"/>
          <w:bCs/>
          <w:color w:val="000000"/>
          <w:sz w:val="24"/>
        </w:rPr>
        <w:t>pustaka</w:t>
      </w:r>
      <w:proofErr w:type="spellEnd"/>
      <w:r w:rsidR="00BA5744">
        <w:rPr>
          <w:rFonts w:ascii="Times New Roman" w:eastAsia="MS Mincho"/>
          <w:bCs/>
          <w:color w:val="000000"/>
          <w:sz w:val="24"/>
        </w:rPr>
        <w:t xml:space="preserve">. </w:t>
      </w:r>
      <w:proofErr w:type="spellStart"/>
      <w:r w:rsidR="00BA5744">
        <w:rPr>
          <w:rFonts w:ascii="Times New Roman" w:eastAsia="MS Mincho"/>
          <w:bCs/>
          <w:color w:val="000000"/>
          <w:sz w:val="24"/>
        </w:rPr>
        <w:t>Sitasi</w:t>
      </w:r>
      <w:proofErr w:type="spellEnd"/>
      <w:r w:rsidR="00BA5744">
        <w:rPr>
          <w:rFonts w:ascii="Times New Roman" w:eastAsia="MS Mincho"/>
          <w:bCs/>
          <w:color w:val="000000"/>
          <w:sz w:val="24"/>
        </w:rPr>
        <w:t xml:space="preserve"> dan </w:t>
      </w:r>
      <w:proofErr w:type="spellStart"/>
      <w:r w:rsidR="00BA5744">
        <w:rPr>
          <w:rFonts w:ascii="Times New Roman" w:eastAsia="MS Mincho"/>
          <w:bCs/>
          <w:color w:val="000000"/>
          <w:sz w:val="24"/>
        </w:rPr>
        <w:t>penulisan</w:t>
      </w:r>
      <w:proofErr w:type="spellEnd"/>
      <w:r w:rsidR="00BA5744"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 w:rsidR="00BA5744">
        <w:rPr>
          <w:rFonts w:ascii="Times New Roman" w:eastAsia="MS Mincho"/>
          <w:bCs/>
          <w:color w:val="000000"/>
          <w:sz w:val="24"/>
        </w:rPr>
        <w:t>pustaka</w:t>
      </w:r>
      <w:proofErr w:type="spellEnd"/>
      <w:r w:rsidR="00BA5744"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 w:rsidR="00BA5744">
        <w:rPr>
          <w:rFonts w:ascii="Times New Roman" w:eastAsia="MS Mincho"/>
          <w:bCs/>
          <w:color w:val="000000"/>
          <w:sz w:val="24"/>
        </w:rPr>
        <w:t>menurut</w:t>
      </w:r>
      <w:proofErr w:type="spellEnd"/>
      <w:r w:rsidR="00BA5744">
        <w:rPr>
          <w:rFonts w:ascii="Times New Roman" w:eastAsia="MS Mincho"/>
          <w:bCs/>
          <w:color w:val="000000"/>
          <w:sz w:val="24"/>
        </w:rPr>
        <w:t xml:space="preserve"> </w:t>
      </w:r>
      <w:r w:rsidR="00EB0370" w:rsidRPr="00C7592C">
        <w:rPr>
          <w:rFonts w:ascii="Times New Roman" w:eastAsia="MS Mincho"/>
          <w:bCs/>
          <w:i/>
          <w:color w:val="000000"/>
          <w:sz w:val="24"/>
        </w:rPr>
        <w:t>Vancouver</w:t>
      </w:r>
      <w:r w:rsidR="00BA5744" w:rsidRPr="00C7592C">
        <w:rPr>
          <w:rFonts w:ascii="Times New Roman" w:eastAsia="MS Mincho"/>
          <w:bCs/>
          <w:i/>
          <w:color w:val="000000"/>
          <w:sz w:val="24"/>
        </w:rPr>
        <w:t xml:space="preserve"> Style</w:t>
      </w:r>
      <w:r w:rsidR="00BA5744">
        <w:rPr>
          <w:rFonts w:ascii="Times New Roman" w:eastAsia="MS Mincho"/>
          <w:bCs/>
          <w:color w:val="000000"/>
          <w:sz w:val="24"/>
        </w:rPr>
        <w:t>.</w:t>
      </w:r>
    </w:p>
    <w:p w14:paraId="6BCE6250" w14:textId="77777777" w:rsidR="00BA5744" w:rsidRDefault="00BA5744" w:rsidP="004865AF">
      <w:pPr>
        <w:widowControl/>
        <w:wordWrap/>
        <w:ind w:left="360" w:hanging="270"/>
        <w:rPr>
          <w:rFonts w:ascii="Times New Roman" w:eastAsia="MS Mincho"/>
          <w:b/>
          <w:color w:val="000000"/>
          <w:sz w:val="24"/>
        </w:rPr>
      </w:pPr>
    </w:p>
    <w:p w14:paraId="7988321D" w14:textId="679E9012" w:rsidR="0049043D" w:rsidRDefault="00D64F37" w:rsidP="004865AF">
      <w:pPr>
        <w:widowControl/>
        <w:wordWrap/>
        <w:ind w:left="360" w:hanging="270"/>
        <w:rPr>
          <w:rFonts w:ascii="Times New Roman" w:eastAsia="MS Mincho"/>
          <w:b/>
          <w:color w:val="000000"/>
          <w:sz w:val="24"/>
        </w:rPr>
      </w:pPr>
      <w:r w:rsidRPr="004865AF">
        <w:rPr>
          <w:rFonts w:ascii="Times New Roman" w:eastAsia="MS Mincho"/>
          <w:b/>
          <w:color w:val="000000"/>
          <w:sz w:val="24"/>
        </w:rPr>
        <w:t>METODE</w:t>
      </w:r>
    </w:p>
    <w:p w14:paraId="4909E9DD" w14:textId="2FEF6B62" w:rsidR="00BA5744" w:rsidRDefault="00BA5744" w:rsidP="004865AF">
      <w:pPr>
        <w:widowControl/>
        <w:wordWrap/>
        <w:ind w:left="360" w:hanging="270"/>
        <w:rPr>
          <w:rFonts w:ascii="Times New Roman" w:eastAsia="MS Mincho"/>
          <w:b/>
          <w:color w:val="000000"/>
          <w:sz w:val="24"/>
        </w:rPr>
      </w:pPr>
      <w:r>
        <w:rPr>
          <w:rFonts w:ascii="Times New Roman" w:eastAsia="MS Mincho"/>
          <w:b/>
          <w:color w:val="000000"/>
          <w:sz w:val="24"/>
        </w:rPr>
        <w:t xml:space="preserve">Waktu dan </w:t>
      </w:r>
      <w:proofErr w:type="spellStart"/>
      <w:r>
        <w:rPr>
          <w:rFonts w:ascii="Times New Roman" w:eastAsia="MS Mincho"/>
          <w:b/>
          <w:color w:val="000000"/>
          <w:sz w:val="24"/>
        </w:rPr>
        <w:t>tempat</w:t>
      </w:r>
      <w:proofErr w:type="spellEnd"/>
      <w:r>
        <w:rPr>
          <w:rFonts w:ascii="Times New Roman" w:eastAsia="MS Mincho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/>
          <w:color w:val="000000"/>
          <w:sz w:val="24"/>
        </w:rPr>
        <w:t>penelitian</w:t>
      </w:r>
      <w:proofErr w:type="spellEnd"/>
    </w:p>
    <w:p w14:paraId="6E058F29" w14:textId="71BEDEF0" w:rsidR="00CB7901" w:rsidRPr="00BA5744" w:rsidRDefault="00BA5744" w:rsidP="00CB7901">
      <w:pPr>
        <w:widowControl/>
        <w:tabs>
          <w:tab w:val="left" w:pos="90"/>
        </w:tabs>
        <w:wordWrap/>
        <w:ind w:left="90"/>
        <w:rPr>
          <w:rFonts w:ascii="Times New Roman" w:eastAsia="MS Mincho"/>
          <w:bCs/>
          <w:color w:val="000000"/>
          <w:sz w:val="24"/>
        </w:rPr>
      </w:pPr>
      <w:r>
        <w:rPr>
          <w:rFonts w:ascii="Times New Roman" w:eastAsia="MS Mincho"/>
          <w:bCs/>
          <w:color w:val="000000"/>
          <w:sz w:val="24"/>
        </w:rPr>
        <w:t xml:space="preserve">       </w:t>
      </w:r>
      <w:proofErr w:type="spellStart"/>
      <w:r>
        <w:rPr>
          <w:rFonts w:ascii="Times New Roman" w:eastAsia="MS Mincho"/>
          <w:bCs/>
          <w:color w:val="000000"/>
          <w:sz w:val="24"/>
        </w:rPr>
        <w:t>Metode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mencantumkan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waktu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dan </w:t>
      </w:r>
      <w:proofErr w:type="spellStart"/>
      <w:r>
        <w:rPr>
          <w:rFonts w:ascii="Times New Roman" w:eastAsia="MS Mincho"/>
          <w:bCs/>
          <w:color w:val="000000"/>
          <w:sz w:val="24"/>
        </w:rPr>
        <w:t>tempat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pen</w:t>
      </w:r>
      <w:r w:rsidR="004433F6">
        <w:rPr>
          <w:rFonts w:ascii="Times New Roman" w:eastAsia="MS Mincho"/>
          <w:bCs/>
          <w:color w:val="000000"/>
          <w:sz w:val="24"/>
        </w:rPr>
        <w:t>e</w:t>
      </w:r>
      <w:r>
        <w:rPr>
          <w:rFonts w:ascii="Times New Roman" w:eastAsia="MS Mincho"/>
          <w:bCs/>
          <w:color w:val="000000"/>
          <w:sz w:val="24"/>
        </w:rPr>
        <w:t>litian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dilaksanakan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, </w:t>
      </w:r>
      <w:proofErr w:type="spellStart"/>
      <w:r>
        <w:rPr>
          <w:rFonts w:ascii="Times New Roman" w:eastAsia="MS Mincho"/>
          <w:bCs/>
          <w:color w:val="000000"/>
          <w:sz w:val="24"/>
        </w:rPr>
        <w:t>cara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pemeriksaan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dan </w:t>
      </w:r>
      <w:r w:rsidR="004433F6" w:rsidRPr="00A04FBB">
        <w:rPr>
          <w:rFonts w:ascii="Times New Roman" w:eastAsia="MS Mincho"/>
          <w:bCs/>
          <w:i/>
          <w:iCs/>
          <w:color w:val="000000"/>
          <w:sz w:val="24"/>
        </w:rPr>
        <w:t>ethical approval</w:t>
      </w:r>
      <w:r w:rsidR="004433F6">
        <w:rPr>
          <w:rFonts w:ascii="Times New Roman" w:eastAsia="MS Mincho"/>
          <w:bCs/>
          <w:color w:val="000000"/>
          <w:sz w:val="24"/>
        </w:rPr>
        <w:t xml:space="preserve">. Jika </w:t>
      </w:r>
      <w:proofErr w:type="spellStart"/>
      <w:r w:rsidR="004433F6">
        <w:rPr>
          <w:rFonts w:ascii="Times New Roman" w:eastAsia="MS Mincho"/>
          <w:bCs/>
          <w:color w:val="000000"/>
          <w:sz w:val="24"/>
        </w:rPr>
        <w:t>diperlukan</w:t>
      </w:r>
      <w:proofErr w:type="spellEnd"/>
      <w:r w:rsidR="004433F6"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 w:rsidR="004433F6">
        <w:rPr>
          <w:rFonts w:ascii="Times New Roman" w:eastAsia="MS Mincho"/>
          <w:bCs/>
          <w:color w:val="000000"/>
          <w:sz w:val="24"/>
        </w:rPr>
        <w:t>subtopi</w:t>
      </w:r>
      <w:r w:rsidR="00A04FBB">
        <w:rPr>
          <w:rFonts w:ascii="Times New Roman" w:eastAsia="MS Mincho"/>
          <w:bCs/>
          <w:color w:val="000000"/>
          <w:sz w:val="24"/>
        </w:rPr>
        <w:t>k</w:t>
      </w:r>
      <w:proofErr w:type="spellEnd"/>
      <w:r w:rsidR="004433F6">
        <w:rPr>
          <w:rFonts w:ascii="Times New Roman" w:eastAsia="MS Mincho"/>
          <w:bCs/>
          <w:color w:val="000000"/>
          <w:sz w:val="24"/>
        </w:rPr>
        <w:t xml:space="preserve">, </w:t>
      </w:r>
      <w:proofErr w:type="spellStart"/>
      <w:r w:rsidR="004433F6">
        <w:rPr>
          <w:rFonts w:ascii="Times New Roman" w:eastAsia="MS Mincho"/>
          <w:bCs/>
          <w:color w:val="000000"/>
          <w:sz w:val="24"/>
        </w:rPr>
        <w:t>maka</w:t>
      </w:r>
      <w:proofErr w:type="spellEnd"/>
      <w:r w:rsidR="004433F6"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 w:rsidR="004433F6">
        <w:rPr>
          <w:rFonts w:ascii="Times New Roman" w:eastAsia="MS Mincho"/>
          <w:bCs/>
          <w:color w:val="000000"/>
          <w:sz w:val="24"/>
        </w:rPr>
        <w:t>subtopi</w:t>
      </w:r>
      <w:r w:rsidR="00A04FBB">
        <w:rPr>
          <w:rFonts w:ascii="Times New Roman" w:eastAsia="MS Mincho"/>
          <w:bCs/>
          <w:color w:val="000000"/>
          <w:sz w:val="24"/>
        </w:rPr>
        <w:t>k</w:t>
      </w:r>
      <w:proofErr w:type="spellEnd"/>
      <w:r w:rsidR="004433F6"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 w:rsidR="004433F6">
        <w:rPr>
          <w:rFonts w:ascii="Times New Roman" w:eastAsia="MS Mincho"/>
          <w:bCs/>
          <w:color w:val="000000"/>
          <w:sz w:val="24"/>
        </w:rPr>
        <w:t>ditulis</w:t>
      </w:r>
      <w:proofErr w:type="spellEnd"/>
      <w:r w:rsidR="004433F6"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 w:rsidR="004433F6">
        <w:rPr>
          <w:rFonts w:ascii="Times New Roman" w:eastAsia="MS Mincho"/>
          <w:bCs/>
          <w:color w:val="000000"/>
          <w:sz w:val="24"/>
        </w:rPr>
        <w:t>tebal</w:t>
      </w:r>
      <w:proofErr w:type="spellEnd"/>
      <w:r w:rsidR="004433F6">
        <w:rPr>
          <w:rFonts w:ascii="Times New Roman" w:eastAsia="MS Mincho"/>
          <w:bCs/>
          <w:color w:val="000000"/>
          <w:sz w:val="24"/>
        </w:rPr>
        <w:t xml:space="preserve">, </w:t>
      </w:r>
      <w:r w:rsidR="00A04FBB">
        <w:rPr>
          <w:rFonts w:ascii="Times New Roman" w:eastAsia="MS Mincho"/>
          <w:bCs/>
          <w:color w:val="000000"/>
          <w:sz w:val="24"/>
        </w:rPr>
        <w:t xml:space="preserve">dengan </w:t>
      </w:r>
      <w:proofErr w:type="spellStart"/>
      <w:r w:rsidR="004433F6">
        <w:rPr>
          <w:rFonts w:ascii="Times New Roman" w:eastAsia="MS Mincho"/>
          <w:bCs/>
          <w:color w:val="000000"/>
          <w:sz w:val="24"/>
        </w:rPr>
        <w:t>huruf</w:t>
      </w:r>
      <w:proofErr w:type="spellEnd"/>
      <w:r w:rsidR="004433F6"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 w:rsidR="004433F6">
        <w:rPr>
          <w:rFonts w:ascii="Times New Roman" w:eastAsia="MS Mincho"/>
          <w:bCs/>
          <w:color w:val="000000"/>
          <w:sz w:val="24"/>
        </w:rPr>
        <w:t>kapital</w:t>
      </w:r>
      <w:proofErr w:type="spellEnd"/>
      <w:r w:rsidR="004433F6">
        <w:rPr>
          <w:rFonts w:ascii="Times New Roman" w:eastAsia="MS Mincho"/>
          <w:bCs/>
          <w:color w:val="000000"/>
          <w:sz w:val="24"/>
        </w:rPr>
        <w:t xml:space="preserve"> di </w:t>
      </w:r>
      <w:proofErr w:type="spellStart"/>
      <w:r w:rsidR="004433F6">
        <w:rPr>
          <w:rFonts w:ascii="Times New Roman" w:eastAsia="MS Mincho"/>
          <w:bCs/>
          <w:color w:val="000000"/>
          <w:sz w:val="24"/>
        </w:rPr>
        <w:t>awal</w:t>
      </w:r>
      <w:proofErr w:type="spellEnd"/>
      <w:r w:rsidR="004433F6"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 w:rsidR="004433F6">
        <w:rPr>
          <w:rFonts w:ascii="Times New Roman" w:eastAsia="MS Mincho"/>
          <w:bCs/>
          <w:color w:val="000000"/>
          <w:sz w:val="24"/>
        </w:rPr>
        <w:t>kalimat</w:t>
      </w:r>
      <w:proofErr w:type="spellEnd"/>
      <w:r w:rsidR="004433F6">
        <w:rPr>
          <w:rFonts w:ascii="Times New Roman" w:eastAsia="MS Mincho"/>
          <w:bCs/>
          <w:color w:val="000000"/>
          <w:sz w:val="24"/>
        </w:rPr>
        <w:t>.</w:t>
      </w:r>
    </w:p>
    <w:p w14:paraId="003A3F34" w14:textId="427B9D51" w:rsidR="00BA5744" w:rsidRDefault="00BA5744" w:rsidP="004433F6">
      <w:pPr>
        <w:widowControl/>
        <w:wordWrap/>
        <w:ind w:left="360" w:hanging="270"/>
        <w:rPr>
          <w:rFonts w:ascii="Times New Roman" w:eastAsia="MS Mincho"/>
          <w:b/>
          <w:color w:val="000000"/>
          <w:sz w:val="24"/>
        </w:rPr>
      </w:pPr>
      <w:r>
        <w:rPr>
          <w:rFonts w:ascii="Times New Roman" w:eastAsia="MS Mincho"/>
          <w:b/>
          <w:color w:val="000000"/>
          <w:sz w:val="24"/>
        </w:rPr>
        <w:t xml:space="preserve">Cara </w:t>
      </w:r>
      <w:proofErr w:type="spellStart"/>
      <w:r>
        <w:rPr>
          <w:rFonts w:ascii="Times New Roman" w:eastAsia="MS Mincho"/>
          <w:b/>
          <w:color w:val="000000"/>
          <w:sz w:val="24"/>
        </w:rPr>
        <w:t>pemeriksaan</w:t>
      </w:r>
      <w:proofErr w:type="spellEnd"/>
    </w:p>
    <w:p w14:paraId="1B4EF748" w14:textId="77777777" w:rsidR="00CB7901" w:rsidRDefault="00CB7901" w:rsidP="004433F6">
      <w:pPr>
        <w:widowControl/>
        <w:wordWrap/>
        <w:ind w:left="360" w:hanging="270"/>
        <w:rPr>
          <w:rFonts w:ascii="Times New Roman" w:eastAsia="MS Mincho"/>
          <w:b/>
          <w:color w:val="000000"/>
          <w:sz w:val="24"/>
        </w:rPr>
      </w:pPr>
    </w:p>
    <w:p w14:paraId="649205F2" w14:textId="55975C45" w:rsidR="00AA6BD2" w:rsidRDefault="00D64F37" w:rsidP="004865AF">
      <w:pPr>
        <w:widowControl/>
        <w:wordWrap/>
        <w:ind w:left="360" w:hanging="270"/>
        <w:rPr>
          <w:rFonts w:ascii="Times New Roman" w:eastAsia="MS Mincho"/>
          <w:b/>
          <w:color w:val="000000"/>
          <w:sz w:val="24"/>
        </w:rPr>
      </w:pPr>
      <w:r w:rsidRPr="004865AF">
        <w:rPr>
          <w:rFonts w:ascii="Times New Roman" w:eastAsia="MS Mincho"/>
          <w:b/>
          <w:color w:val="000000"/>
          <w:sz w:val="24"/>
        </w:rPr>
        <w:lastRenderedPageBreak/>
        <w:t>HASIL</w:t>
      </w:r>
    </w:p>
    <w:p w14:paraId="2ABBAD9E" w14:textId="549077C4" w:rsidR="00BA5744" w:rsidRDefault="004433F6" w:rsidP="004433F6">
      <w:pPr>
        <w:widowControl/>
        <w:wordWrap/>
        <w:ind w:left="90"/>
        <w:rPr>
          <w:rFonts w:ascii="Times New Roman" w:eastAsia="MS Mincho"/>
          <w:bCs/>
          <w:color w:val="000000"/>
          <w:sz w:val="24"/>
        </w:rPr>
      </w:pPr>
      <w:r>
        <w:rPr>
          <w:rFonts w:ascii="Times New Roman" w:eastAsia="MS Mincho"/>
          <w:bCs/>
          <w:color w:val="000000"/>
          <w:sz w:val="24"/>
        </w:rPr>
        <w:t xml:space="preserve">       </w:t>
      </w:r>
      <w:r w:rsidRPr="004433F6">
        <w:rPr>
          <w:rFonts w:ascii="Times New Roman" w:eastAsia="MS Mincho"/>
          <w:bCs/>
          <w:color w:val="000000"/>
          <w:sz w:val="24"/>
        </w:rPr>
        <w:t xml:space="preserve">Hasil </w:t>
      </w:r>
      <w:proofErr w:type="spellStart"/>
      <w:r w:rsidRPr="004433F6">
        <w:rPr>
          <w:rFonts w:ascii="Times New Roman" w:eastAsia="MS Mincho"/>
          <w:bCs/>
          <w:color w:val="000000"/>
          <w:sz w:val="24"/>
        </w:rPr>
        <w:t>penelitian</w:t>
      </w:r>
      <w:proofErr w:type="spellEnd"/>
      <w:r w:rsidRPr="004433F6"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 w:rsidRPr="004433F6">
        <w:rPr>
          <w:rFonts w:ascii="Times New Roman" w:eastAsia="MS Mincho"/>
          <w:bCs/>
          <w:color w:val="000000"/>
          <w:sz w:val="24"/>
        </w:rPr>
        <w:t>dit</w:t>
      </w:r>
      <w:r>
        <w:rPr>
          <w:rFonts w:ascii="Times New Roman" w:eastAsia="MS Mincho"/>
          <w:bCs/>
          <w:color w:val="000000"/>
          <w:sz w:val="24"/>
        </w:rPr>
        <w:t>ulis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secara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ringkas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, dapat </w:t>
      </w:r>
      <w:proofErr w:type="spellStart"/>
      <w:r>
        <w:rPr>
          <w:rFonts w:ascii="Times New Roman" w:eastAsia="MS Mincho"/>
          <w:bCs/>
          <w:color w:val="000000"/>
          <w:sz w:val="24"/>
        </w:rPr>
        <w:t>disertai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dengan </w:t>
      </w:r>
      <w:proofErr w:type="spellStart"/>
      <w:r>
        <w:rPr>
          <w:rFonts w:ascii="Times New Roman" w:eastAsia="MS Mincho"/>
          <w:bCs/>
          <w:color w:val="000000"/>
          <w:sz w:val="24"/>
        </w:rPr>
        <w:t>tabe</w:t>
      </w:r>
      <w:r w:rsidR="0017248B">
        <w:rPr>
          <w:rFonts w:ascii="Times New Roman" w:eastAsia="MS Mincho"/>
          <w:bCs/>
          <w:color w:val="000000"/>
          <w:sz w:val="24"/>
        </w:rPr>
        <w:t>l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dan </w:t>
      </w:r>
      <w:proofErr w:type="spellStart"/>
      <w:r>
        <w:rPr>
          <w:rFonts w:ascii="Times New Roman" w:eastAsia="MS Mincho"/>
          <w:bCs/>
          <w:color w:val="000000"/>
          <w:sz w:val="24"/>
        </w:rPr>
        <w:t>gambar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. </w:t>
      </w:r>
      <w:proofErr w:type="spellStart"/>
      <w:r>
        <w:rPr>
          <w:rFonts w:ascii="Times New Roman" w:eastAsia="MS Mincho"/>
          <w:bCs/>
          <w:color w:val="000000"/>
          <w:sz w:val="24"/>
        </w:rPr>
        <w:t>Judul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tabe</w:t>
      </w:r>
      <w:r w:rsidR="0017248B">
        <w:rPr>
          <w:rFonts w:ascii="Times New Roman" w:eastAsia="MS Mincho"/>
          <w:bCs/>
          <w:color w:val="000000"/>
          <w:sz w:val="24"/>
        </w:rPr>
        <w:t>l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diletakkan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di </w:t>
      </w:r>
      <w:proofErr w:type="spellStart"/>
      <w:r>
        <w:rPr>
          <w:rFonts w:ascii="Times New Roman" w:eastAsia="MS Mincho"/>
          <w:bCs/>
          <w:color w:val="000000"/>
          <w:sz w:val="24"/>
        </w:rPr>
        <w:t>atas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 w:rsidR="0017248B">
        <w:rPr>
          <w:rFonts w:ascii="Times New Roman" w:eastAsia="MS Mincho"/>
          <w:bCs/>
          <w:color w:val="000000"/>
          <w:sz w:val="24"/>
        </w:rPr>
        <w:t>tabel</w:t>
      </w:r>
      <w:proofErr w:type="spellEnd"/>
      <w:r w:rsidR="0017248B">
        <w:rPr>
          <w:rFonts w:ascii="Times New Roman" w:eastAsia="MS Mincho"/>
          <w:bCs/>
          <w:color w:val="000000"/>
          <w:sz w:val="24"/>
        </w:rPr>
        <w:t>, r</w:t>
      </w:r>
      <w:r>
        <w:rPr>
          <w:rFonts w:ascii="Times New Roman" w:eastAsia="MS Mincho"/>
          <w:bCs/>
          <w:color w:val="000000"/>
          <w:sz w:val="24"/>
        </w:rPr>
        <w:t xml:space="preserve">ata </w:t>
      </w:r>
      <w:proofErr w:type="spellStart"/>
      <w:r>
        <w:rPr>
          <w:rFonts w:ascii="Times New Roman" w:eastAsia="MS Mincho"/>
          <w:bCs/>
          <w:color w:val="000000"/>
          <w:sz w:val="24"/>
        </w:rPr>
        <w:t>kiri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, </w:t>
      </w:r>
      <w:proofErr w:type="spellStart"/>
      <w:r w:rsidR="0017248B">
        <w:rPr>
          <w:rFonts w:ascii="Times New Roman" w:eastAsia="MS Mincho"/>
          <w:bCs/>
          <w:color w:val="000000"/>
          <w:sz w:val="24"/>
        </w:rPr>
        <w:t>tanpa</w:t>
      </w:r>
      <w:proofErr w:type="spellEnd"/>
      <w:r w:rsidR="0017248B">
        <w:rPr>
          <w:rFonts w:ascii="Times New Roman" w:eastAsia="MS Mincho"/>
          <w:bCs/>
          <w:color w:val="000000"/>
          <w:sz w:val="24"/>
        </w:rPr>
        <w:t xml:space="preserve"> garis </w:t>
      </w:r>
      <w:proofErr w:type="spellStart"/>
      <w:r w:rsidR="0017248B">
        <w:rPr>
          <w:rFonts w:ascii="Times New Roman" w:eastAsia="MS Mincho"/>
          <w:bCs/>
          <w:color w:val="000000"/>
          <w:sz w:val="24"/>
        </w:rPr>
        <w:t>vertikal</w:t>
      </w:r>
      <w:proofErr w:type="spellEnd"/>
      <w:r w:rsidR="0017248B">
        <w:rPr>
          <w:rFonts w:ascii="Times New Roman" w:eastAsia="MS Mincho"/>
          <w:bCs/>
          <w:color w:val="000000"/>
          <w:sz w:val="24"/>
        </w:rPr>
        <w:t xml:space="preserve">. </w:t>
      </w:r>
      <w:proofErr w:type="spellStart"/>
      <w:r w:rsidR="0017248B">
        <w:rPr>
          <w:rFonts w:ascii="Times New Roman" w:eastAsia="MS Mincho"/>
          <w:bCs/>
          <w:color w:val="000000"/>
          <w:sz w:val="24"/>
        </w:rPr>
        <w:t>S</w:t>
      </w:r>
      <w:r>
        <w:rPr>
          <w:rFonts w:ascii="Times New Roman" w:eastAsia="MS Mincho"/>
          <w:bCs/>
          <w:color w:val="000000"/>
          <w:sz w:val="24"/>
        </w:rPr>
        <w:t>edangkan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judul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gambar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 w:rsidR="0017248B">
        <w:rPr>
          <w:rFonts w:ascii="Times New Roman" w:eastAsia="MS Mincho"/>
          <w:bCs/>
          <w:color w:val="000000"/>
          <w:sz w:val="24"/>
        </w:rPr>
        <w:t>dituliskan</w:t>
      </w:r>
      <w:proofErr w:type="spellEnd"/>
      <w:r w:rsidR="0017248B">
        <w:rPr>
          <w:rFonts w:ascii="Times New Roman" w:eastAsia="MS Mincho"/>
          <w:bCs/>
          <w:color w:val="000000"/>
          <w:sz w:val="24"/>
        </w:rPr>
        <w:t xml:space="preserve"> </w:t>
      </w:r>
      <w:r>
        <w:rPr>
          <w:rFonts w:ascii="Times New Roman" w:eastAsia="MS Mincho"/>
          <w:bCs/>
          <w:color w:val="000000"/>
          <w:sz w:val="24"/>
        </w:rPr>
        <w:t xml:space="preserve">di </w:t>
      </w:r>
      <w:proofErr w:type="spellStart"/>
      <w:r>
        <w:rPr>
          <w:rFonts w:ascii="Times New Roman" w:eastAsia="MS Mincho"/>
          <w:bCs/>
          <w:color w:val="000000"/>
          <w:sz w:val="24"/>
        </w:rPr>
        <w:t>bawah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 w:rsidR="0017248B">
        <w:rPr>
          <w:rFonts w:ascii="Times New Roman" w:eastAsia="MS Mincho"/>
          <w:bCs/>
          <w:color w:val="000000"/>
          <w:sz w:val="24"/>
        </w:rPr>
        <w:t>gambar</w:t>
      </w:r>
      <w:proofErr w:type="spellEnd"/>
      <w:r w:rsidR="0017248B"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 w:rsidR="0017248B">
        <w:rPr>
          <w:rFonts w:ascii="Times New Roman" w:eastAsia="MS Mincho"/>
          <w:bCs/>
          <w:color w:val="000000"/>
          <w:sz w:val="24"/>
        </w:rPr>
        <w:t>posisi</w:t>
      </w:r>
      <w:proofErr w:type="spellEnd"/>
      <w:r w:rsidR="0017248B">
        <w:rPr>
          <w:rFonts w:ascii="Times New Roman" w:eastAsia="MS Mincho"/>
          <w:bCs/>
          <w:color w:val="000000"/>
          <w:sz w:val="24"/>
        </w:rPr>
        <w:t xml:space="preserve"> di </w:t>
      </w:r>
      <w:proofErr w:type="spellStart"/>
      <w:r>
        <w:rPr>
          <w:rFonts w:ascii="Times New Roman" w:eastAsia="MS Mincho"/>
          <w:bCs/>
          <w:color w:val="000000"/>
          <w:sz w:val="24"/>
        </w:rPr>
        <w:t>tengah</w:t>
      </w:r>
      <w:proofErr w:type="spellEnd"/>
    </w:p>
    <w:p w14:paraId="05FE66CB" w14:textId="0BBA2BA7" w:rsidR="0017248B" w:rsidRDefault="0017248B" w:rsidP="004433F6">
      <w:pPr>
        <w:widowControl/>
        <w:wordWrap/>
        <w:ind w:left="90"/>
        <w:rPr>
          <w:rFonts w:ascii="Times New Roman" w:eastAsia="MS Mincho"/>
          <w:bCs/>
          <w:color w:val="000000"/>
          <w:sz w:val="24"/>
        </w:rPr>
      </w:pPr>
    </w:p>
    <w:p w14:paraId="00295819" w14:textId="2937F568" w:rsidR="0017248B" w:rsidRDefault="0017248B" w:rsidP="004433F6">
      <w:pPr>
        <w:widowControl/>
        <w:wordWrap/>
        <w:ind w:left="90"/>
        <w:rPr>
          <w:rFonts w:ascii="Times New Roman" w:eastAsia="MS Mincho"/>
          <w:bCs/>
          <w:color w:val="000000"/>
          <w:sz w:val="24"/>
        </w:rPr>
      </w:pPr>
      <w:proofErr w:type="spellStart"/>
      <w:r w:rsidRPr="0010320F">
        <w:rPr>
          <w:rFonts w:ascii="Times New Roman" w:eastAsia="MS Mincho"/>
          <w:b/>
          <w:color w:val="000000"/>
          <w:sz w:val="24"/>
        </w:rPr>
        <w:t>Tabel</w:t>
      </w:r>
      <w:proofErr w:type="spellEnd"/>
      <w:r w:rsidRPr="0010320F">
        <w:rPr>
          <w:rFonts w:ascii="Times New Roman" w:eastAsia="MS Mincho"/>
          <w:b/>
          <w:color w:val="000000"/>
          <w:sz w:val="24"/>
        </w:rPr>
        <w:t xml:space="preserve"> 1</w:t>
      </w:r>
      <w:r>
        <w:rPr>
          <w:rFonts w:ascii="Times New Roman" w:eastAsia="MS Mincho"/>
          <w:bCs/>
          <w:color w:val="000000"/>
          <w:sz w:val="24"/>
        </w:rPr>
        <w:t xml:space="preserve">. </w:t>
      </w:r>
      <w:proofErr w:type="spellStart"/>
      <w:r>
        <w:rPr>
          <w:rFonts w:ascii="Times New Roman" w:eastAsia="MS Mincho"/>
          <w:bCs/>
          <w:color w:val="000000"/>
          <w:sz w:val="24"/>
        </w:rPr>
        <w:t>Karakteristik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responden</w:t>
      </w:r>
      <w:proofErr w:type="spellEnd"/>
    </w:p>
    <w:tbl>
      <w:tblPr>
        <w:tblStyle w:val="KisiTabel"/>
        <w:tblW w:w="7933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1814"/>
        <w:gridCol w:w="1984"/>
      </w:tblGrid>
      <w:tr w:rsidR="0017248B" w14:paraId="44E615E6" w14:textId="77777777" w:rsidTr="00562473">
        <w:tc>
          <w:tcPr>
            <w:tcW w:w="4135" w:type="dxa"/>
            <w:tcBorders>
              <w:top w:val="single" w:sz="4" w:space="0" w:color="auto"/>
              <w:bottom w:val="single" w:sz="4" w:space="0" w:color="auto"/>
            </w:tcBorders>
          </w:tcPr>
          <w:p w14:paraId="1F96310E" w14:textId="77777777" w:rsidR="0017248B" w:rsidRPr="00123A3A" w:rsidRDefault="0017248B" w:rsidP="00C25422">
            <w:pPr>
              <w:rPr>
                <w:rFonts w:ascii="Times New Roman"/>
                <w:b/>
                <w:sz w:val="24"/>
                <w:lang w:val="en-ID"/>
              </w:rPr>
            </w:pPr>
            <w:proofErr w:type="spellStart"/>
            <w:r w:rsidRPr="00123A3A">
              <w:rPr>
                <w:rFonts w:ascii="Times New Roman"/>
                <w:b/>
                <w:sz w:val="24"/>
                <w:lang w:val="en-ID"/>
              </w:rPr>
              <w:t>Karakteristik</w:t>
            </w:r>
            <w:proofErr w:type="spellEnd"/>
            <w:r w:rsidRPr="00123A3A">
              <w:rPr>
                <w:rFonts w:ascii="Times New Roman"/>
                <w:b/>
                <w:sz w:val="24"/>
                <w:lang w:val="en-ID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35EA6466" w14:textId="77777777" w:rsidR="0017248B" w:rsidRPr="00123A3A" w:rsidRDefault="0017248B" w:rsidP="00C25422">
            <w:pPr>
              <w:rPr>
                <w:rFonts w:ascii="Times New Roman"/>
                <w:b/>
                <w:sz w:val="24"/>
                <w:lang w:val="en-ID"/>
              </w:rPr>
            </w:pPr>
            <w:r w:rsidRPr="00123A3A">
              <w:rPr>
                <w:rFonts w:ascii="Times New Roman"/>
                <w:b/>
                <w:sz w:val="24"/>
                <w:lang w:val="en-ID"/>
              </w:rPr>
              <w:t>Mean (±SD)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BA3092" w14:textId="6CA80689" w:rsidR="0017248B" w:rsidRPr="00123A3A" w:rsidRDefault="0017248B" w:rsidP="00C25422">
            <w:pPr>
              <w:rPr>
                <w:rFonts w:ascii="Times New Roman"/>
                <w:b/>
                <w:sz w:val="24"/>
                <w:lang w:val="en-ID"/>
              </w:rPr>
            </w:pPr>
            <w:proofErr w:type="spellStart"/>
            <w:r w:rsidRPr="00123A3A">
              <w:rPr>
                <w:rFonts w:ascii="Times New Roman"/>
                <w:b/>
                <w:sz w:val="24"/>
                <w:lang w:val="en-ID"/>
              </w:rPr>
              <w:t>Normalitas</w:t>
            </w:r>
            <w:proofErr w:type="spellEnd"/>
            <w:r w:rsidR="00562473">
              <w:rPr>
                <w:rFonts w:ascii="Times New Roman"/>
                <w:b/>
                <w:sz w:val="24"/>
                <w:lang w:val="en-ID"/>
              </w:rPr>
              <w:t xml:space="preserve"> </w:t>
            </w:r>
            <w:r>
              <w:rPr>
                <w:rFonts w:ascii="Times New Roman"/>
                <w:b/>
                <w:sz w:val="24"/>
                <w:lang w:val="en-ID"/>
              </w:rPr>
              <w:t>(p)</w:t>
            </w:r>
          </w:p>
        </w:tc>
      </w:tr>
      <w:tr w:rsidR="0017248B" w14:paraId="0EDFDDFE" w14:textId="77777777" w:rsidTr="00562473">
        <w:tc>
          <w:tcPr>
            <w:tcW w:w="4135" w:type="dxa"/>
            <w:tcBorders>
              <w:top w:val="single" w:sz="4" w:space="0" w:color="auto"/>
            </w:tcBorders>
          </w:tcPr>
          <w:p w14:paraId="63DA2BC5" w14:textId="77777777" w:rsidR="00516D92" w:rsidRDefault="00516D92" w:rsidP="00C25422">
            <w:pPr>
              <w:rPr>
                <w:rFonts w:ascii="Times New Roman"/>
                <w:bCs/>
                <w:sz w:val="24"/>
                <w:lang w:val="en-ID"/>
              </w:rPr>
            </w:pPr>
            <w:proofErr w:type="spellStart"/>
            <w:r>
              <w:rPr>
                <w:rFonts w:ascii="Times New Roman"/>
                <w:bCs/>
                <w:sz w:val="24"/>
                <w:lang w:val="en-ID"/>
              </w:rPr>
              <w:t>Jenis</w:t>
            </w:r>
            <w:proofErr w:type="spellEnd"/>
            <w:r>
              <w:rPr>
                <w:rFonts w:ascii="Times New Roman"/>
                <w:bCs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/>
                <w:bCs/>
                <w:sz w:val="24"/>
                <w:lang w:val="en-ID"/>
              </w:rPr>
              <w:t>Kelamin</w:t>
            </w:r>
            <w:proofErr w:type="spellEnd"/>
          </w:p>
          <w:p w14:paraId="52211C62" w14:textId="77777777" w:rsidR="0017248B" w:rsidRDefault="0017248B" w:rsidP="00C25422">
            <w:pPr>
              <w:rPr>
                <w:rFonts w:ascii="Times New Roman"/>
                <w:bCs/>
                <w:sz w:val="24"/>
                <w:lang w:val="en-ID"/>
              </w:rPr>
            </w:pPr>
            <w:proofErr w:type="spellStart"/>
            <w:r>
              <w:rPr>
                <w:rFonts w:ascii="Times New Roman"/>
                <w:bCs/>
                <w:sz w:val="24"/>
                <w:lang w:val="en-ID"/>
              </w:rPr>
              <w:t>Umur</w:t>
            </w:r>
            <w:proofErr w:type="spellEnd"/>
          </w:p>
          <w:p w14:paraId="58A1A102" w14:textId="77777777" w:rsidR="00516D92" w:rsidRDefault="00516D92" w:rsidP="00C25422">
            <w:pPr>
              <w:rPr>
                <w:rFonts w:ascii="Times New Roman"/>
                <w:bCs/>
                <w:sz w:val="24"/>
                <w:lang w:val="en-ID"/>
              </w:rPr>
            </w:pPr>
            <w:proofErr w:type="spellStart"/>
            <w:r>
              <w:rPr>
                <w:rFonts w:ascii="Times New Roman"/>
                <w:bCs/>
                <w:sz w:val="24"/>
                <w:lang w:val="en-ID"/>
              </w:rPr>
              <w:t>Lingkar</w:t>
            </w:r>
            <w:proofErr w:type="spellEnd"/>
            <w:r>
              <w:rPr>
                <w:rFonts w:ascii="Times New Roman"/>
                <w:bCs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/>
                <w:bCs/>
                <w:sz w:val="24"/>
                <w:lang w:val="en-ID"/>
              </w:rPr>
              <w:t>Pinggang</w:t>
            </w:r>
            <w:proofErr w:type="spellEnd"/>
          </w:p>
          <w:p w14:paraId="5106BA70" w14:textId="77777777" w:rsidR="00516D92" w:rsidRDefault="00516D92" w:rsidP="00C25422">
            <w:pPr>
              <w:rPr>
                <w:rFonts w:ascii="Times New Roman"/>
                <w:bCs/>
                <w:sz w:val="24"/>
                <w:lang w:val="en-ID"/>
              </w:rPr>
            </w:pPr>
            <w:r>
              <w:rPr>
                <w:rFonts w:ascii="Times New Roman"/>
                <w:bCs/>
                <w:sz w:val="24"/>
                <w:lang w:val="en-ID"/>
              </w:rPr>
              <w:t>GDP</w:t>
            </w:r>
          </w:p>
          <w:p w14:paraId="091CBC9A" w14:textId="77777777" w:rsidR="00516D92" w:rsidRDefault="00516D92" w:rsidP="00C25422">
            <w:pPr>
              <w:rPr>
                <w:rFonts w:ascii="Times New Roman"/>
                <w:bCs/>
                <w:sz w:val="24"/>
                <w:lang w:val="en-ID"/>
              </w:rPr>
            </w:pPr>
            <w:proofErr w:type="spellStart"/>
            <w:r>
              <w:rPr>
                <w:rFonts w:ascii="Times New Roman"/>
                <w:bCs/>
                <w:sz w:val="24"/>
                <w:lang w:val="en-ID"/>
              </w:rPr>
              <w:t>Visfatin</w:t>
            </w:r>
            <w:proofErr w:type="spellEnd"/>
          </w:p>
          <w:p w14:paraId="78973C88" w14:textId="3785E205" w:rsidR="00516D92" w:rsidRDefault="00883D93" w:rsidP="00C25422">
            <w:pPr>
              <w:rPr>
                <w:rFonts w:ascii="Times New Roman"/>
                <w:bCs/>
                <w:sz w:val="24"/>
                <w:lang w:val="en-ID"/>
              </w:rPr>
            </w:pPr>
            <w:r>
              <w:rPr>
                <w:rFonts w:ascii="Times New Roman"/>
                <w:bCs/>
                <w:sz w:val="24"/>
                <w:lang w:val="en-ID"/>
              </w:rPr>
              <w:t xml:space="preserve">Insulin </w:t>
            </w:r>
            <w:proofErr w:type="spellStart"/>
            <w:r>
              <w:rPr>
                <w:rFonts w:ascii="Times New Roman"/>
                <w:bCs/>
                <w:sz w:val="24"/>
                <w:lang w:val="en-ID"/>
              </w:rPr>
              <w:t>Puasa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062D1A8E" w14:textId="4C2DDE40" w:rsidR="0017248B" w:rsidRDefault="0017248B" w:rsidP="00C25422">
            <w:pPr>
              <w:jc w:val="right"/>
              <w:rPr>
                <w:rFonts w:ascii="Times New Roman"/>
                <w:bCs/>
                <w:sz w:val="24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6077C8" w14:textId="0CE51A47" w:rsidR="0017248B" w:rsidRDefault="0017248B" w:rsidP="00C25422">
            <w:pPr>
              <w:jc w:val="right"/>
              <w:rPr>
                <w:rFonts w:ascii="Times New Roman"/>
                <w:bCs/>
                <w:sz w:val="24"/>
                <w:lang w:val="en-ID"/>
              </w:rPr>
            </w:pPr>
          </w:p>
        </w:tc>
      </w:tr>
      <w:tr w:rsidR="0017248B" w14:paraId="4CF86C33" w14:textId="77777777" w:rsidTr="00562473">
        <w:tc>
          <w:tcPr>
            <w:tcW w:w="4135" w:type="dxa"/>
            <w:tcBorders>
              <w:bottom w:val="single" w:sz="4" w:space="0" w:color="auto"/>
            </w:tcBorders>
          </w:tcPr>
          <w:p w14:paraId="06BD678E" w14:textId="60DE621B" w:rsidR="0017248B" w:rsidRDefault="00883D93" w:rsidP="00C25422">
            <w:pPr>
              <w:rPr>
                <w:rFonts w:ascii="Times New Roman"/>
                <w:bCs/>
                <w:sz w:val="24"/>
                <w:lang w:val="en-ID"/>
              </w:rPr>
            </w:pPr>
            <w:r>
              <w:rPr>
                <w:rFonts w:ascii="Times New Roman"/>
                <w:bCs/>
                <w:sz w:val="24"/>
                <w:lang w:val="en-ID"/>
              </w:rPr>
              <w:t>HOMA-IR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9A6CE46" w14:textId="4FAA8408" w:rsidR="0017248B" w:rsidRDefault="0017248B" w:rsidP="00C25422">
            <w:pPr>
              <w:jc w:val="right"/>
              <w:rPr>
                <w:rFonts w:ascii="Times New Roman"/>
                <w:bCs/>
                <w:sz w:val="24"/>
                <w:lang w:val="en-ID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F445EE0" w14:textId="77777777" w:rsidR="0017248B" w:rsidRDefault="0017248B" w:rsidP="00C25422">
            <w:pPr>
              <w:jc w:val="right"/>
              <w:rPr>
                <w:rFonts w:ascii="Times New Roman"/>
                <w:bCs/>
                <w:sz w:val="24"/>
                <w:lang w:val="en-ID"/>
              </w:rPr>
            </w:pPr>
          </w:p>
        </w:tc>
      </w:tr>
    </w:tbl>
    <w:p w14:paraId="5ED935B3" w14:textId="77777777" w:rsidR="0017248B" w:rsidRPr="004433F6" w:rsidRDefault="0017248B" w:rsidP="004433F6">
      <w:pPr>
        <w:widowControl/>
        <w:wordWrap/>
        <w:ind w:left="90"/>
        <w:rPr>
          <w:rFonts w:ascii="Times New Roman" w:eastAsia="MS Mincho"/>
          <w:bCs/>
          <w:color w:val="000000"/>
          <w:sz w:val="24"/>
        </w:rPr>
      </w:pPr>
    </w:p>
    <w:p w14:paraId="4A3885F9" w14:textId="206FA176" w:rsidR="0017248B" w:rsidRDefault="0017248B" w:rsidP="00E65257">
      <w:pPr>
        <w:widowControl/>
        <w:wordWrap/>
        <w:rPr>
          <w:rFonts w:ascii="Times New Roman" w:eastAsia="MS Mincho"/>
          <w:b/>
          <w:color w:val="000000"/>
          <w:sz w:val="24"/>
        </w:rPr>
      </w:pPr>
    </w:p>
    <w:p w14:paraId="6B064608" w14:textId="6FCB91E8" w:rsidR="0010320F" w:rsidRDefault="00E65257" w:rsidP="00E65257">
      <w:pPr>
        <w:pStyle w:val="Keterangan"/>
        <w:ind w:firstLine="5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1" w:name="_Toc77986900"/>
      <w:r w:rsidRPr="00E65257">
        <w:rPr>
          <w:noProof/>
          <w:lang w:val="en-US"/>
        </w:rPr>
        <w:drawing>
          <wp:inline distT="0" distB="0" distL="0" distR="0" wp14:anchorId="04555D51" wp14:editId="01AFDFEA">
            <wp:extent cx="2764799" cy="2146300"/>
            <wp:effectExtent l="19050" t="19050" r="16510" b="25400"/>
            <wp:docPr id="1" name="Picture 1" descr="C:\Users\Muhammad Asrul Apris\Pictures\Screenshots\Screenshot (15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hammad Asrul Apris\Pictures\Screenshots\Screenshot (150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150" cy="214657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80663B" w14:textId="24858B58" w:rsidR="0010320F" w:rsidRPr="00E65257" w:rsidRDefault="0010320F" w:rsidP="00E65257">
      <w:pPr>
        <w:pStyle w:val="Keterangan"/>
        <w:ind w:firstLine="5"/>
        <w:jc w:val="center"/>
        <w:rPr>
          <w:rFonts w:ascii="Times New Roman" w:hAnsi="Times New Roman" w:cs="Times New Roman"/>
          <w:i w:val="0"/>
          <w:color w:val="auto"/>
          <w:sz w:val="20"/>
          <w:szCs w:val="24"/>
        </w:rPr>
      </w:pPr>
      <w:bookmarkStart w:id="2" w:name="_Hlk97903763"/>
      <w:r w:rsidRPr="00E65257">
        <w:rPr>
          <w:rFonts w:ascii="Times New Roman" w:hAnsi="Times New Roman" w:cs="Times New Roman"/>
          <w:b/>
          <w:i w:val="0"/>
          <w:color w:val="auto"/>
          <w:sz w:val="20"/>
          <w:szCs w:val="24"/>
          <w:lang w:val="en-US"/>
        </w:rPr>
        <w:t xml:space="preserve">Gambar 1. </w:t>
      </w:r>
      <w:r w:rsidRPr="00E65257">
        <w:rPr>
          <w:rFonts w:ascii="Times New Roman" w:hAnsi="Times New Roman" w:cs="Times New Roman"/>
          <w:i w:val="0"/>
          <w:color w:val="auto"/>
          <w:sz w:val="20"/>
          <w:szCs w:val="24"/>
        </w:rPr>
        <w:t xml:space="preserve"> </w:t>
      </w:r>
      <w:bookmarkEnd w:id="1"/>
      <w:proofErr w:type="spellStart"/>
      <w:r w:rsidR="00562473" w:rsidRPr="00E65257">
        <w:rPr>
          <w:rFonts w:ascii="Times New Roman" w:hAnsi="Times New Roman" w:cs="Times New Roman"/>
          <w:i w:val="0"/>
          <w:color w:val="auto"/>
          <w:sz w:val="20"/>
          <w:szCs w:val="24"/>
          <w:lang w:val="en-US"/>
        </w:rPr>
        <w:t>Hubungan</w:t>
      </w:r>
      <w:proofErr w:type="spellEnd"/>
      <w:r w:rsidR="00562473" w:rsidRPr="00E65257">
        <w:rPr>
          <w:rFonts w:ascii="Times New Roman" w:hAnsi="Times New Roman" w:cs="Times New Roman"/>
          <w:i w:val="0"/>
          <w:color w:val="auto"/>
          <w:sz w:val="20"/>
          <w:szCs w:val="24"/>
          <w:lang w:val="en-US"/>
        </w:rPr>
        <w:t xml:space="preserve"> </w:t>
      </w:r>
      <w:proofErr w:type="spellStart"/>
      <w:r w:rsidR="00562473" w:rsidRPr="00E65257">
        <w:rPr>
          <w:rFonts w:ascii="Times New Roman" w:hAnsi="Times New Roman" w:cs="Times New Roman"/>
          <w:i w:val="0"/>
          <w:color w:val="auto"/>
          <w:sz w:val="20"/>
          <w:szCs w:val="24"/>
          <w:lang w:val="en-US"/>
        </w:rPr>
        <w:t>Obesitas</w:t>
      </w:r>
      <w:proofErr w:type="spellEnd"/>
      <w:r w:rsidR="00562473" w:rsidRPr="00E65257">
        <w:rPr>
          <w:rFonts w:ascii="Times New Roman" w:hAnsi="Times New Roman" w:cs="Times New Roman"/>
          <w:i w:val="0"/>
          <w:color w:val="auto"/>
          <w:sz w:val="20"/>
          <w:szCs w:val="24"/>
          <w:lang w:val="en-US"/>
        </w:rPr>
        <w:t xml:space="preserve"> dengan resistensi</w:t>
      </w:r>
      <w:r w:rsidR="0030072B" w:rsidRPr="0030072B">
        <w:rPr>
          <w:rFonts w:ascii="Times New Roman" w:hAnsi="Times New Roman" w:cs="Times New Roman"/>
          <w:i w:val="0"/>
          <w:color w:val="auto"/>
          <w:sz w:val="20"/>
          <w:szCs w:val="24"/>
          <w:vertAlign w:val="superscript"/>
          <w:lang w:val="en-US"/>
        </w:rPr>
        <w:t>1</w:t>
      </w:r>
    </w:p>
    <w:bookmarkEnd w:id="2"/>
    <w:p w14:paraId="2581B68E" w14:textId="77777777" w:rsidR="0017248B" w:rsidRDefault="0017248B" w:rsidP="004865AF">
      <w:pPr>
        <w:widowControl/>
        <w:wordWrap/>
        <w:ind w:left="360" w:hanging="270"/>
        <w:rPr>
          <w:rFonts w:ascii="Times New Roman" w:eastAsia="MS Mincho"/>
          <w:b/>
          <w:color w:val="000000"/>
          <w:sz w:val="24"/>
        </w:rPr>
      </w:pPr>
    </w:p>
    <w:p w14:paraId="59A765D8" w14:textId="4CE36222" w:rsidR="00AA6BD2" w:rsidRDefault="00D64F37" w:rsidP="004865AF">
      <w:pPr>
        <w:widowControl/>
        <w:wordWrap/>
        <w:ind w:left="360" w:hanging="270"/>
        <w:rPr>
          <w:rFonts w:ascii="Times New Roman" w:eastAsia="MS Mincho"/>
          <w:b/>
          <w:color w:val="000000"/>
          <w:sz w:val="24"/>
        </w:rPr>
      </w:pPr>
      <w:r w:rsidRPr="004865AF">
        <w:rPr>
          <w:rFonts w:ascii="Times New Roman" w:eastAsia="MS Mincho"/>
          <w:b/>
          <w:color w:val="000000"/>
          <w:sz w:val="24"/>
        </w:rPr>
        <w:t>PEMBAHASAN</w:t>
      </w:r>
    </w:p>
    <w:p w14:paraId="05EDD45C" w14:textId="371A0FDB" w:rsidR="00BA5744" w:rsidRPr="0010320F" w:rsidRDefault="00A04FBB" w:rsidP="00A04FBB">
      <w:pPr>
        <w:widowControl/>
        <w:wordWrap/>
        <w:ind w:left="90"/>
        <w:rPr>
          <w:rFonts w:ascii="Times New Roman" w:eastAsia="MS Mincho"/>
          <w:bCs/>
          <w:color w:val="000000"/>
          <w:sz w:val="24"/>
        </w:rPr>
      </w:pPr>
      <w:bookmarkStart w:id="3" w:name="_Hlk97903841"/>
      <w:r>
        <w:rPr>
          <w:rFonts w:ascii="Times New Roman" w:eastAsia="MS Mincho"/>
          <w:bCs/>
          <w:color w:val="000000"/>
          <w:sz w:val="24"/>
        </w:rPr>
        <w:t xml:space="preserve">       </w:t>
      </w:r>
      <w:proofErr w:type="spellStart"/>
      <w:r w:rsidR="0010320F">
        <w:rPr>
          <w:rFonts w:ascii="Times New Roman" w:eastAsia="MS Mincho"/>
          <w:bCs/>
          <w:color w:val="000000"/>
          <w:sz w:val="24"/>
        </w:rPr>
        <w:t>Pembahasan</w:t>
      </w:r>
      <w:proofErr w:type="spellEnd"/>
      <w:r w:rsidR="0010320F"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 w:rsidR="0010320F">
        <w:rPr>
          <w:rFonts w:ascii="Times New Roman" w:eastAsia="MS Mincho"/>
          <w:bCs/>
          <w:color w:val="000000"/>
          <w:sz w:val="24"/>
        </w:rPr>
        <w:t>ditulis</w:t>
      </w:r>
      <w:proofErr w:type="spellEnd"/>
      <w:r w:rsidR="0010320F"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 w:rsidR="0010320F">
        <w:rPr>
          <w:rFonts w:ascii="Times New Roman" w:eastAsia="MS Mincho"/>
          <w:bCs/>
          <w:color w:val="000000"/>
          <w:sz w:val="24"/>
        </w:rPr>
        <w:t>secara</w:t>
      </w:r>
      <w:proofErr w:type="spellEnd"/>
      <w:r w:rsidR="0010320F"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 w:rsidR="0010320F">
        <w:rPr>
          <w:rFonts w:ascii="Times New Roman" w:eastAsia="MS Mincho"/>
          <w:bCs/>
          <w:color w:val="000000"/>
          <w:sz w:val="24"/>
        </w:rPr>
        <w:t>r</w:t>
      </w:r>
      <w:r>
        <w:rPr>
          <w:rFonts w:ascii="Times New Roman" w:eastAsia="MS Mincho"/>
          <w:bCs/>
          <w:color w:val="000000"/>
          <w:sz w:val="24"/>
        </w:rPr>
        <w:t>ingkas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. Jika </w:t>
      </w:r>
      <w:proofErr w:type="spellStart"/>
      <w:r>
        <w:rPr>
          <w:rFonts w:ascii="Times New Roman" w:eastAsia="MS Mincho"/>
          <w:bCs/>
          <w:color w:val="000000"/>
          <w:sz w:val="24"/>
        </w:rPr>
        <w:t>diperlukan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subtopik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, </w:t>
      </w:r>
      <w:proofErr w:type="spellStart"/>
      <w:r>
        <w:rPr>
          <w:rFonts w:ascii="Times New Roman" w:eastAsia="MS Mincho"/>
          <w:bCs/>
          <w:color w:val="000000"/>
          <w:sz w:val="24"/>
        </w:rPr>
        <w:t>maka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subtopik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ditulis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tebal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, dengan </w:t>
      </w:r>
      <w:proofErr w:type="spellStart"/>
      <w:r>
        <w:rPr>
          <w:rFonts w:ascii="Times New Roman" w:eastAsia="MS Mincho"/>
          <w:bCs/>
          <w:color w:val="000000"/>
          <w:sz w:val="24"/>
        </w:rPr>
        <w:t>huruf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kapital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di </w:t>
      </w:r>
      <w:proofErr w:type="spellStart"/>
      <w:r>
        <w:rPr>
          <w:rFonts w:ascii="Times New Roman" w:eastAsia="MS Mincho"/>
          <w:bCs/>
          <w:color w:val="000000"/>
          <w:sz w:val="24"/>
        </w:rPr>
        <w:t>awal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kalimat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. </w:t>
      </w:r>
      <w:proofErr w:type="spellStart"/>
      <w:r>
        <w:rPr>
          <w:rFonts w:ascii="Times New Roman" w:eastAsia="MS Mincho"/>
          <w:bCs/>
          <w:color w:val="000000"/>
          <w:sz w:val="24"/>
        </w:rPr>
        <w:t>Sitasi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pu</w:t>
      </w:r>
      <w:r w:rsidR="00D70EC4">
        <w:rPr>
          <w:rFonts w:ascii="Times New Roman" w:eastAsia="MS Mincho"/>
          <w:bCs/>
          <w:color w:val="000000"/>
          <w:sz w:val="24"/>
        </w:rPr>
        <w:t>s</w:t>
      </w:r>
      <w:r>
        <w:rPr>
          <w:rFonts w:ascii="Times New Roman" w:eastAsia="MS Mincho"/>
          <w:bCs/>
          <w:color w:val="000000"/>
          <w:sz w:val="24"/>
        </w:rPr>
        <w:t>taka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berdasarkan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r w:rsidR="003F60DE">
        <w:rPr>
          <w:rFonts w:ascii="Times New Roman" w:eastAsia="MS Mincho"/>
          <w:bCs/>
          <w:color w:val="000000"/>
          <w:sz w:val="24"/>
        </w:rPr>
        <w:t>Vancouver</w:t>
      </w:r>
      <w:r>
        <w:rPr>
          <w:rFonts w:ascii="Times New Roman" w:eastAsia="MS Mincho"/>
          <w:bCs/>
          <w:color w:val="000000"/>
          <w:sz w:val="24"/>
        </w:rPr>
        <w:t xml:space="preserve"> style.</w:t>
      </w:r>
    </w:p>
    <w:bookmarkEnd w:id="3"/>
    <w:p w14:paraId="0E13F034" w14:textId="77777777" w:rsidR="00A04FBB" w:rsidRDefault="00A04FBB" w:rsidP="004865AF">
      <w:pPr>
        <w:widowControl/>
        <w:wordWrap/>
        <w:ind w:left="360" w:hanging="270"/>
        <w:rPr>
          <w:rFonts w:ascii="Times New Roman" w:eastAsia="MS Mincho"/>
          <w:b/>
          <w:color w:val="000000"/>
          <w:sz w:val="24"/>
        </w:rPr>
      </w:pPr>
    </w:p>
    <w:p w14:paraId="7AB7030E" w14:textId="0BC7E11E" w:rsidR="00D64F37" w:rsidRDefault="00D64F37" w:rsidP="004865AF">
      <w:pPr>
        <w:widowControl/>
        <w:wordWrap/>
        <w:ind w:left="360" w:hanging="270"/>
        <w:rPr>
          <w:rFonts w:ascii="Times New Roman" w:eastAsia="MS Mincho"/>
          <w:b/>
          <w:color w:val="000000"/>
          <w:sz w:val="24"/>
        </w:rPr>
      </w:pPr>
      <w:r w:rsidRPr="004865AF">
        <w:rPr>
          <w:rFonts w:ascii="Times New Roman" w:eastAsia="MS Mincho"/>
          <w:b/>
          <w:color w:val="000000"/>
          <w:sz w:val="24"/>
        </w:rPr>
        <w:t>SIMPULAN</w:t>
      </w:r>
    </w:p>
    <w:p w14:paraId="4BAC66C5" w14:textId="5EF89509" w:rsidR="00BA5744" w:rsidRPr="00F264C6" w:rsidRDefault="00F264C6" w:rsidP="004865AF">
      <w:pPr>
        <w:widowControl/>
        <w:wordWrap/>
        <w:ind w:left="360" w:hanging="270"/>
        <w:rPr>
          <w:rFonts w:ascii="Times New Roman" w:eastAsia="MS Mincho"/>
          <w:bCs/>
          <w:color w:val="000000"/>
          <w:sz w:val="24"/>
        </w:rPr>
      </w:pPr>
      <w:r>
        <w:rPr>
          <w:rFonts w:ascii="Times New Roman" w:eastAsia="MS Mincho"/>
          <w:bCs/>
          <w:color w:val="000000"/>
          <w:sz w:val="24"/>
        </w:rPr>
        <w:t xml:space="preserve">       </w:t>
      </w:r>
      <w:bookmarkStart w:id="4" w:name="_Hlk97903885"/>
      <w:proofErr w:type="spellStart"/>
      <w:r w:rsidRPr="00F264C6">
        <w:rPr>
          <w:rFonts w:ascii="Times New Roman" w:eastAsia="MS Mincho"/>
          <w:bCs/>
          <w:color w:val="000000"/>
          <w:sz w:val="24"/>
        </w:rPr>
        <w:t>Simpulan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yang </w:t>
      </w:r>
      <w:proofErr w:type="spellStart"/>
      <w:r>
        <w:rPr>
          <w:rFonts w:ascii="Times New Roman" w:eastAsia="MS Mincho"/>
          <w:bCs/>
          <w:color w:val="000000"/>
          <w:sz w:val="24"/>
        </w:rPr>
        <w:t>ditulis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merupakan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rangkuman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singkat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hasil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penelitian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bookmarkEnd w:id="4"/>
    </w:p>
    <w:p w14:paraId="1C0ABF27" w14:textId="77777777" w:rsidR="00F264C6" w:rsidRDefault="00F264C6" w:rsidP="004865AF">
      <w:pPr>
        <w:widowControl/>
        <w:wordWrap/>
        <w:ind w:left="360" w:hanging="270"/>
        <w:rPr>
          <w:rFonts w:ascii="Times New Roman" w:eastAsia="MS Mincho"/>
          <w:b/>
          <w:color w:val="000000"/>
          <w:sz w:val="24"/>
        </w:rPr>
      </w:pPr>
    </w:p>
    <w:p w14:paraId="515A0D83" w14:textId="6353E919" w:rsidR="009B1441" w:rsidRDefault="00BA5744" w:rsidP="004865AF">
      <w:pPr>
        <w:widowControl/>
        <w:wordWrap/>
        <w:ind w:left="360" w:hanging="270"/>
        <w:rPr>
          <w:rFonts w:ascii="Times New Roman" w:eastAsia="MS Mincho"/>
          <w:b/>
          <w:color w:val="000000"/>
          <w:sz w:val="24"/>
        </w:rPr>
      </w:pPr>
      <w:bookmarkStart w:id="5" w:name="_Hlk97903925"/>
      <w:r>
        <w:rPr>
          <w:rFonts w:ascii="Times New Roman" w:eastAsia="MS Mincho"/>
          <w:b/>
          <w:color w:val="000000"/>
          <w:sz w:val="24"/>
        </w:rPr>
        <w:t>DAFTAR PUSTAKA</w:t>
      </w:r>
      <w:r w:rsidR="00AA6BD2" w:rsidRPr="004865AF">
        <w:rPr>
          <w:rFonts w:ascii="Times New Roman" w:eastAsia="MS Mincho"/>
          <w:b/>
          <w:color w:val="000000"/>
          <w:sz w:val="24"/>
        </w:rPr>
        <w:t xml:space="preserve"> </w:t>
      </w:r>
    </w:p>
    <w:p w14:paraId="6D35C374" w14:textId="7061DE8A" w:rsidR="006A3B57" w:rsidRPr="000D0B3D" w:rsidRDefault="00F264C6" w:rsidP="000D0B3D">
      <w:pPr>
        <w:widowControl/>
        <w:wordWrap/>
        <w:ind w:left="360" w:hanging="270"/>
        <w:rPr>
          <w:rFonts w:ascii="Times New Roman" w:eastAsia="MS Mincho"/>
          <w:bCs/>
          <w:color w:val="000000"/>
          <w:sz w:val="24"/>
        </w:rPr>
      </w:pPr>
      <w:r>
        <w:rPr>
          <w:rFonts w:ascii="Times New Roman" w:eastAsia="MS Mincho"/>
          <w:bCs/>
          <w:color w:val="000000"/>
          <w:sz w:val="24"/>
        </w:rPr>
        <w:t xml:space="preserve">Daftar </w:t>
      </w:r>
      <w:proofErr w:type="spellStart"/>
      <w:r>
        <w:rPr>
          <w:rFonts w:ascii="Times New Roman" w:eastAsia="MS Mincho"/>
          <w:bCs/>
          <w:color w:val="000000"/>
          <w:sz w:val="24"/>
        </w:rPr>
        <w:t>pustaka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disusun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MS Mincho"/>
          <w:bCs/>
          <w:color w:val="000000"/>
          <w:sz w:val="24"/>
        </w:rPr>
        <w:t>sesuai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dengan </w:t>
      </w:r>
      <w:proofErr w:type="spellStart"/>
      <w:r>
        <w:rPr>
          <w:rFonts w:ascii="Times New Roman" w:eastAsia="MS Mincho"/>
          <w:bCs/>
          <w:color w:val="000000"/>
          <w:sz w:val="24"/>
        </w:rPr>
        <w:t>contoh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di </w:t>
      </w:r>
      <w:proofErr w:type="spellStart"/>
      <w:r>
        <w:rPr>
          <w:rFonts w:ascii="Times New Roman" w:eastAsia="MS Mincho"/>
          <w:bCs/>
          <w:color w:val="000000"/>
          <w:sz w:val="24"/>
        </w:rPr>
        <w:t>bawah</w:t>
      </w:r>
      <w:proofErr w:type="spellEnd"/>
      <w:r>
        <w:rPr>
          <w:rFonts w:ascii="Times New Roman" w:eastAsia="MS Mincho"/>
          <w:bCs/>
          <w:color w:val="000000"/>
          <w:sz w:val="24"/>
        </w:rPr>
        <w:t xml:space="preserve"> ini.</w:t>
      </w:r>
      <w:bookmarkStart w:id="6" w:name="_Hlk97903941"/>
      <w:bookmarkEnd w:id="5"/>
    </w:p>
    <w:p w14:paraId="64CB777D" w14:textId="77777777" w:rsidR="006A3B57" w:rsidRPr="00754137" w:rsidRDefault="006A3B57" w:rsidP="00754137">
      <w:pPr>
        <w:pStyle w:val="TeksIsi"/>
        <w:spacing w:before="118"/>
        <w:ind w:left="839" w:right="20" w:hanging="720"/>
        <w:jc w:val="both"/>
        <w:rPr>
          <w:sz w:val="24"/>
          <w:szCs w:val="24"/>
          <w:lang w:val="en-US"/>
        </w:rPr>
      </w:pPr>
    </w:p>
    <w:p w14:paraId="5C59E9C8" w14:textId="6F4163ED" w:rsidR="000D0B3D" w:rsidRDefault="00C83BA2" w:rsidP="00C7592C">
      <w:pPr>
        <w:pStyle w:val="TeksIsi"/>
        <w:numPr>
          <w:ilvl w:val="0"/>
          <w:numId w:val="3"/>
        </w:numPr>
        <w:ind w:left="426" w:right="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Hall J.</w:t>
      </w:r>
      <w:r w:rsidR="000D0B3D" w:rsidRPr="000D0B3D">
        <w:rPr>
          <w:sz w:val="24"/>
          <w:szCs w:val="24"/>
          <w:lang w:val="en-US"/>
        </w:rPr>
        <w:t xml:space="preserve"> </w:t>
      </w:r>
      <w:r w:rsidR="000D0B3D" w:rsidRPr="000D0B3D">
        <w:rPr>
          <w:i/>
          <w:sz w:val="24"/>
          <w:szCs w:val="24"/>
          <w:lang w:val="en-US"/>
        </w:rPr>
        <w:t>Textbook of Medical Physiology</w:t>
      </w:r>
      <w:r w:rsidR="000D0B3D" w:rsidRPr="000D0B3D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Philadelphia: Elsevier Saunders; 2016.</w:t>
      </w:r>
    </w:p>
    <w:p w14:paraId="1143001F" w14:textId="77777777" w:rsidR="000D0B3D" w:rsidRDefault="000D0B3D" w:rsidP="00C7592C">
      <w:pPr>
        <w:pStyle w:val="TeksIsi"/>
        <w:ind w:left="426" w:right="20" w:hanging="720"/>
        <w:jc w:val="both"/>
        <w:rPr>
          <w:sz w:val="24"/>
          <w:szCs w:val="24"/>
          <w:lang w:val="en-US"/>
        </w:rPr>
      </w:pPr>
    </w:p>
    <w:p w14:paraId="2F2F4B71" w14:textId="4C8D63D0" w:rsidR="000D0B3D" w:rsidRDefault="0030072B" w:rsidP="00C7592C">
      <w:pPr>
        <w:pStyle w:val="TeksIsi"/>
        <w:numPr>
          <w:ilvl w:val="0"/>
          <w:numId w:val="3"/>
        </w:numPr>
        <w:ind w:left="426" w:right="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Angel</w:t>
      </w:r>
      <w:r w:rsidR="00C83BA2">
        <w:rPr>
          <w:sz w:val="24"/>
          <w:szCs w:val="24"/>
          <w:lang w:val="en-US"/>
        </w:rPr>
        <w:t xml:space="preserve"> DF, </w:t>
      </w:r>
      <w:r w:rsidR="003B4EC3">
        <w:rPr>
          <w:iCs/>
          <w:sz w:val="24"/>
          <w:szCs w:val="24"/>
          <w:lang w:val="en-US"/>
        </w:rPr>
        <w:t>Jeff KL</w:t>
      </w:r>
      <w:r w:rsidR="00C83BA2">
        <w:rPr>
          <w:sz w:val="24"/>
          <w:szCs w:val="24"/>
          <w:lang w:val="en-US"/>
        </w:rPr>
        <w:t>.</w:t>
      </w:r>
      <w:r w:rsidR="007A35F8">
        <w:rPr>
          <w:sz w:val="24"/>
          <w:szCs w:val="24"/>
          <w:lang w:val="en-US"/>
        </w:rPr>
        <w:t xml:space="preserve"> </w:t>
      </w:r>
      <w:r w:rsidR="000D0B3D" w:rsidRPr="000D0B3D">
        <w:rPr>
          <w:sz w:val="24"/>
          <w:szCs w:val="24"/>
          <w:lang w:val="en-US"/>
        </w:rPr>
        <w:t xml:space="preserve">An Update on the Emerging Role of </w:t>
      </w:r>
      <w:proofErr w:type="spellStart"/>
      <w:r w:rsidR="000D0B3D" w:rsidRPr="000D0B3D">
        <w:rPr>
          <w:sz w:val="24"/>
          <w:szCs w:val="24"/>
          <w:lang w:val="en-US"/>
        </w:rPr>
        <w:t>Visfatin</w:t>
      </w:r>
      <w:proofErr w:type="spellEnd"/>
      <w:r w:rsidR="000D0B3D" w:rsidRPr="000D0B3D">
        <w:rPr>
          <w:sz w:val="24"/>
          <w:szCs w:val="24"/>
          <w:lang w:val="en-US"/>
        </w:rPr>
        <w:t xml:space="preserve"> in the</w:t>
      </w:r>
      <w:r w:rsidR="000D0B3D" w:rsidRPr="000D0B3D">
        <w:rPr>
          <w:sz w:val="24"/>
          <w:szCs w:val="24"/>
          <w:lang w:val="en-US"/>
        </w:rPr>
        <w:br/>
        <w:t>Pathogenesis of Osteoarthritis a</w:t>
      </w:r>
      <w:r w:rsidR="007A35F8">
        <w:rPr>
          <w:sz w:val="24"/>
          <w:szCs w:val="24"/>
          <w:lang w:val="en-US"/>
        </w:rPr>
        <w:t>nd Pharmacological Intervention.</w:t>
      </w:r>
      <w:r w:rsidR="000D0B3D" w:rsidRPr="000D0B3D">
        <w:rPr>
          <w:sz w:val="24"/>
          <w:szCs w:val="24"/>
          <w:lang w:val="en-US"/>
        </w:rPr>
        <w:t xml:space="preserve"> </w:t>
      </w:r>
      <w:r w:rsidR="000D0B3D" w:rsidRPr="007A35F8">
        <w:rPr>
          <w:i/>
          <w:sz w:val="24"/>
          <w:szCs w:val="24"/>
          <w:lang w:val="en-US"/>
        </w:rPr>
        <w:t>Evidence-Based Compleme</w:t>
      </w:r>
      <w:r w:rsidR="00C83BA2" w:rsidRPr="007A35F8">
        <w:rPr>
          <w:i/>
          <w:sz w:val="24"/>
          <w:szCs w:val="24"/>
          <w:lang w:val="en-US"/>
        </w:rPr>
        <w:t>ntary and Alternative Medicine</w:t>
      </w:r>
      <w:r w:rsidR="00C83BA2">
        <w:rPr>
          <w:sz w:val="24"/>
          <w:szCs w:val="24"/>
          <w:lang w:val="en-US"/>
        </w:rPr>
        <w:t>. 2020. 1-</w:t>
      </w:r>
      <w:r w:rsidR="000D0B3D" w:rsidRPr="000D0B3D">
        <w:rPr>
          <w:sz w:val="24"/>
          <w:szCs w:val="24"/>
          <w:lang w:val="en-US"/>
        </w:rPr>
        <w:t>7</w:t>
      </w:r>
    </w:p>
    <w:p w14:paraId="05687496" w14:textId="134D6501" w:rsidR="000D0B3D" w:rsidRDefault="000D0B3D" w:rsidP="00C7592C">
      <w:pPr>
        <w:pStyle w:val="TeksIsi"/>
        <w:ind w:left="426" w:right="20" w:hanging="720"/>
        <w:jc w:val="both"/>
        <w:rPr>
          <w:sz w:val="24"/>
          <w:szCs w:val="24"/>
          <w:lang w:val="en-US"/>
        </w:rPr>
      </w:pPr>
    </w:p>
    <w:p w14:paraId="186B593A" w14:textId="50F2F0AB" w:rsidR="0041100F" w:rsidRDefault="0030072B" w:rsidP="00C7592C">
      <w:pPr>
        <w:pStyle w:val="TeksIsi"/>
        <w:numPr>
          <w:ilvl w:val="0"/>
          <w:numId w:val="3"/>
        </w:numPr>
        <w:ind w:left="426" w:right="2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Stevi</w:t>
      </w:r>
      <w:proofErr w:type="spellEnd"/>
      <w:r w:rsidR="00C83BA2">
        <w:rPr>
          <w:sz w:val="24"/>
          <w:szCs w:val="24"/>
          <w:lang w:val="en-US"/>
        </w:rPr>
        <w:t xml:space="preserve"> OT, Czech MP, </w:t>
      </w:r>
      <w:proofErr w:type="spellStart"/>
      <w:r w:rsidR="00C83BA2">
        <w:rPr>
          <w:sz w:val="24"/>
          <w:szCs w:val="24"/>
          <w:lang w:val="en-US"/>
        </w:rPr>
        <w:t>Corvera</w:t>
      </w:r>
      <w:proofErr w:type="spellEnd"/>
      <w:r w:rsidR="00C83BA2">
        <w:rPr>
          <w:sz w:val="24"/>
          <w:szCs w:val="24"/>
          <w:lang w:val="en-US"/>
        </w:rPr>
        <w:t xml:space="preserve"> S. What Causes the I</w:t>
      </w:r>
      <w:r w:rsidR="000D0B3D" w:rsidRPr="000D0B3D">
        <w:rPr>
          <w:sz w:val="24"/>
          <w:szCs w:val="24"/>
          <w:lang w:val="en-US"/>
        </w:rPr>
        <w:t>nsulin</w:t>
      </w:r>
      <w:r w:rsidR="000D0B3D" w:rsidRPr="000D0B3D">
        <w:rPr>
          <w:sz w:val="24"/>
          <w:szCs w:val="24"/>
          <w:lang w:val="en-US"/>
        </w:rPr>
        <w:br/>
      </w:r>
      <w:r w:rsidR="00C83BA2">
        <w:rPr>
          <w:sz w:val="24"/>
          <w:szCs w:val="24"/>
          <w:lang w:val="en-US"/>
        </w:rPr>
        <w:t>R</w:t>
      </w:r>
      <w:r w:rsidR="000D0B3D" w:rsidRPr="000D0B3D">
        <w:rPr>
          <w:sz w:val="24"/>
          <w:szCs w:val="24"/>
          <w:lang w:val="en-US"/>
        </w:rPr>
        <w:t>esistanc</w:t>
      </w:r>
      <w:r w:rsidR="00C83BA2">
        <w:rPr>
          <w:sz w:val="24"/>
          <w:szCs w:val="24"/>
          <w:lang w:val="en-US"/>
        </w:rPr>
        <w:t xml:space="preserve">e Underlying </w:t>
      </w:r>
      <w:proofErr w:type="gramStart"/>
      <w:r w:rsidR="00C83BA2">
        <w:rPr>
          <w:sz w:val="24"/>
          <w:szCs w:val="24"/>
          <w:lang w:val="en-US"/>
        </w:rPr>
        <w:t>Obesity?.</w:t>
      </w:r>
      <w:proofErr w:type="gramEnd"/>
      <w:r w:rsidR="000D0B3D" w:rsidRPr="000D0B3D">
        <w:rPr>
          <w:sz w:val="24"/>
          <w:szCs w:val="24"/>
          <w:lang w:val="en-US"/>
        </w:rPr>
        <w:t xml:space="preserve"> </w:t>
      </w:r>
      <w:proofErr w:type="spellStart"/>
      <w:r w:rsidR="000D0B3D" w:rsidRPr="00C83BA2">
        <w:rPr>
          <w:i/>
          <w:sz w:val="24"/>
          <w:szCs w:val="24"/>
          <w:lang w:val="en-US"/>
        </w:rPr>
        <w:t>Cur</w:t>
      </w:r>
      <w:r w:rsidR="00C83BA2">
        <w:rPr>
          <w:i/>
          <w:sz w:val="24"/>
          <w:szCs w:val="24"/>
          <w:lang w:val="en-US"/>
        </w:rPr>
        <w:t>r</w:t>
      </w:r>
      <w:proofErr w:type="spellEnd"/>
      <w:r w:rsidR="00C83BA2">
        <w:rPr>
          <w:i/>
          <w:sz w:val="24"/>
          <w:szCs w:val="24"/>
          <w:lang w:val="en-US"/>
        </w:rPr>
        <w:t xml:space="preserve"> </w:t>
      </w:r>
      <w:proofErr w:type="spellStart"/>
      <w:r w:rsidR="00C83BA2">
        <w:rPr>
          <w:i/>
          <w:sz w:val="24"/>
          <w:szCs w:val="24"/>
          <w:lang w:val="en-US"/>
        </w:rPr>
        <w:t>Opin</w:t>
      </w:r>
      <w:proofErr w:type="spellEnd"/>
      <w:r w:rsidR="00C83BA2">
        <w:rPr>
          <w:i/>
          <w:sz w:val="24"/>
          <w:szCs w:val="24"/>
          <w:lang w:val="en-US"/>
        </w:rPr>
        <w:t xml:space="preserve"> Endocrinol Diabetes </w:t>
      </w:r>
      <w:proofErr w:type="spellStart"/>
      <w:r w:rsidR="00C83BA2">
        <w:rPr>
          <w:i/>
          <w:sz w:val="24"/>
          <w:szCs w:val="24"/>
          <w:lang w:val="en-US"/>
        </w:rPr>
        <w:t>Obes</w:t>
      </w:r>
      <w:proofErr w:type="spellEnd"/>
      <w:r w:rsidR="00C83BA2">
        <w:rPr>
          <w:i/>
          <w:sz w:val="24"/>
          <w:szCs w:val="24"/>
          <w:lang w:val="en-US"/>
        </w:rPr>
        <w:t>.</w:t>
      </w:r>
      <w:r w:rsidR="003E1905">
        <w:rPr>
          <w:i/>
          <w:sz w:val="24"/>
          <w:szCs w:val="24"/>
          <w:lang w:val="en-US"/>
        </w:rPr>
        <w:t xml:space="preserve"> </w:t>
      </w:r>
      <w:r w:rsidR="003E1905">
        <w:rPr>
          <w:sz w:val="24"/>
          <w:szCs w:val="24"/>
          <w:lang w:val="en-US"/>
        </w:rPr>
        <w:t>2012</w:t>
      </w:r>
      <w:r w:rsidR="0041100F">
        <w:rPr>
          <w:sz w:val="24"/>
          <w:szCs w:val="24"/>
          <w:lang w:val="en-US"/>
        </w:rPr>
        <w:t>: 19(2); 81-</w:t>
      </w:r>
      <w:r w:rsidR="000D0B3D" w:rsidRPr="000D0B3D">
        <w:rPr>
          <w:sz w:val="24"/>
          <w:szCs w:val="24"/>
          <w:lang w:val="en-US"/>
        </w:rPr>
        <w:t>87.</w:t>
      </w:r>
    </w:p>
    <w:p w14:paraId="76F75E9D" w14:textId="1D3B4BD2" w:rsidR="0041100F" w:rsidRDefault="0041100F" w:rsidP="00C7592C">
      <w:pPr>
        <w:pStyle w:val="TeksIsi"/>
        <w:ind w:left="426" w:right="20" w:hanging="720"/>
        <w:jc w:val="both"/>
        <w:rPr>
          <w:sz w:val="24"/>
          <w:szCs w:val="24"/>
          <w:lang w:val="en-US"/>
        </w:rPr>
      </w:pPr>
    </w:p>
    <w:p w14:paraId="491DEAEF" w14:textId="63A42673" w:rsidR="000D0B3D" w:rsidRDefault="0041100F" w:rsidP="00C7592C">
      <w:pPr>
        <w:pStyle w:val="TeksIsi"/>
        <w:numPr>
          <w:ilvl w:val="0"/>
          <w:numId w:val="3"/>
        </w:numPr>
        <w:ind w:left="426" w:right="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Harvey I, Boudreau A, Stephens J</w:t>
      </w:r>
      <w:r w:rsidR="007A35F8">
        <w:rPr>
          <w:sz w:val="24"/>
          <w:szCs w:val="24"/>
          <w:lang w:val="en-US"/>
        </w:rPr>
        <w:t>M. Adipose Tissue in H</w:t>
      </w:r>
      <w:r w:rsidR="000D0B3D" w:rsidRPr="000D0B3D">
        <w:rPr>
          <w:sz w:val="24"/>
          <w:szCs w:val="24"/>
          <w:lang w:val="en-US"/>
        </w:rPr>
        <w:t>ealth</w:t>
      </w:r>
      <w:r w:rsidR="000D0B3D" w:rsidRPr="000D0B3D">
        <w:rPr>
          <w:sz w:val="24"/>
          <w:szCs w:val="24"/>
          <w:lang w:val="en-US"/>
        </w:rPr>
        <w:br/>
      </w:r>
      <w:r w:rsidR="007A35F8">
        <w:rPr>
          <w:sz w:val="24"/>
          <w:szCs w:val="24"/>
          <w:lang w:val="en-US"/>
        </w:rPr>
        <w:t xml:space="preserve">and Disease. </w:t>
      </w:r>
      <w:r w:rsidR="000F117E" w:rsidRPr="00E34E79">
        <w:rPr>
          <w:i/>
          <w:sz w:val="24"/>
          <w:szCs w:val="24"/>
          <w:lang w:val="en-US"/>
        </w:rPr>
        <w:t>Open Biology</w:t>
      </w:r>
      <w:r w:rsidR="000F117E">
        <w:rPr>
          <w:sz w:val="24"/>
          <w:szCs w:val="24"/>
          <w:lang w:val="en-US"/>
        </w:rPr>
        <w:t>.</w:t>
      </w:r>
      <w:r w:rsidR="000D0B3D" w:rsidRPr="000D0B3D">
        <w:rPr>
          <w:sz w:val="24"/>
          <w:szCs w:val="24"/>
          <w:lang w:val="en-US"/>
        </w:rPr>
        <w:t xml:space="preserve"> </w:t>
      </w:r>
      <w:r w:rsidR="000F117E">
        <w:rPr>
          <w:sz w:val="24"/>
          <w:szCs w:val="24"/>
          <w:lang w:val="en-US"/>
        </w:rPr>
        <w:t xml:space="preserve">2020: </w:t>
      </w:r>
      <w:r w:rsidR="000D0B3D" w:rsidRPr="000D0B3D">
        <w:rPr>
          <w:sz w:val="24"/>
          <w:szCs w:val="24"/>
          <w:lang w:val="en-US"/>
        </w:rPr>
        <w:t>10(12</w:t>
      </w:r>
      <w:r w:rsidR="000F117E">
        <w:rPr>
          <w:sz w:val="24"/>
          <w:szCs w:val="24"/>
          <w:lang w:val="en-US"/>
        </w:rPr>
        <w:t>).</w:t>
      </w:r>
      <w:r w:rsidR="00051075">
        <w:rPr>
          <w:sz w:val="24"/>
          <w:szCs w:val="24"/>
          <w:lang w:val="en-US"/>
        </w:rPr>
        <w:t xml:space="preserve"> 1-11.</w:t>
      </w:r>
    </w:p>
    <w:p w14:paraId="2B63FED1" w14:textId="36336720" w:rsidR="00051075" w:rsidRDefault="00051075" w:rsidP="00C7592C">
      <w:pPr>
        <w:pStyle w:val="TeksIsi"/>
        <w:ind w:left="426" w:right="20" w:hanging="720"/>
        <w:jc w:val="both"/>
        <w:rPr>
          <w:sz w:val="24"/>
          <w:szCs w:val="24"/>
          <w:lang w:val="en-US"/>
        </w:rPr>
      </w:pPr>
    </w:p>
    <w:p w14:paraId="7E84A895" w14:textId="502A9822" w:rsidR="00754137" w:rsidRPr="00E34E79" w:rsidRDefault="0030072B" w:rsidP="00C7592C">
      <w:pPr>
        <w:pStyle w:val="TeksIsi"/>
        <w:numPr>
          <w:ilvl w:val="0"/>
          <w:numId w:val="3"/>
        </w:numPr>
        <w:ind w:left="426" w:right="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Buck</w:t>
      </w:r>
      <w:r w:rsidR="00051075">
        <w:rPr>
          <w:sz w:val="24"/>
          <w:szCs w:val="24"/>
          <w:lang w:val="en-US"/>
        </w:rPr>
        <w:t xml:space="preserve"> HF,</w:t>
      </w:r>
      <w:r w:rsidR="00051075" w:rsidRPr="00051075">
        <w:rPr>
          <w:sz w:val="24"/>
          <w:szCs w:val="24"/>
          <w:lang w:val="en-US"/>
        </w:rPr>
        <w:t xml:space="preserve"> </w:t>
      </w:r>
      <w:r w:rsidR="005E27A7">
        <w:rPr>
          <w:sz w:val="24"/>
          <w:szCs w:val="24"/>
          <w:lang w:val="en-US"/>
        </w:rPr>
        <w:t xml:space="preserve">Charles S, Down DM, </w:t>
      </w:r>
      <w:r w:rsidR="00051075" w:rsidRPr="00051075">
        <w:rPr>
          <w:i/>
          <w:sz w:val="24"/>
          <w:szCs w:val="24"/>
          <w:lang w:val="en-US"/>
        </w:rPr>
        <w:t>et al</w:t>
      </w:r>
      <w:r w:rsidR="00051075">
        <w:rPr>
          <w:sz w:val="24"/>
          <w:szCs w:val="24"/>
          <w:lang w:val="en-US"/>
        </w:rPr>
        <w:t xml:space="preserve">. </w:t>
      </w:r>
      <w:proofErr w:type="spellStart"/>
      <w:r w:rsidR="00051075" w:rsidRPr="00051075">
        <w:rPr>
          <w:sz w:val="24"/>
          <w:szCs w:val="24"/>
          <w:lang w:val="en-US"/>
        </w:rPr>
        <w:t>Visfatin</w:t>
      </w:r>
      <w:proofErr w:type="spellEnd"/>
      <w:r w:rsidR="00051075" w:rsidRPr="00051075">
        <w:rPr>
          <w:sz w:val="24"/>
          <w:szCs w:val="24"/>
          <w:lang w:val="en-US"/>
        </w:rPr>
        <w:t xml:space="preserve"> Serum Levels in Obese Type 2</w:t>
      </w:r>
      <w:r w:rsidR="0021422C">
        <w:rPr>
          <w:sz w:val="24"/>
          <w:szCs w:val="24"/>
          <w:lang w:val="en-US"/>
        </w:rPr>
        <w:t xml:space="preserve"> </w:t>
      </w:r>
      <w:r w:rsidR="00051075" w:rsidRPr="00051075">
        <w:rPr>
          <w:sz w:val="24"/>
          <w:szCs w:val="24"/>
          <w:lang w:val="en-US"/>
        </w:rPr>
        <w:t>Diabetic</w:t>
      </w:r>
      <w:r w:rsidR="0021422C">
        <w:rPr>
          <w:sz w:val="24"/>
          <w:szCs w:val="24"/>
          <w:lang w:val="en-US"/>
        </w:rPr>
        <w:t xml:space="preserve"> </w:t>
      </w:r>
      <w:r w:rsidR="00051075" w:rsidRPr="00051075">
        <w:rPr>
          <w:sz w:val="24"/>
          <w:szCs w:val="24"/>
          <w:lang w:val="en-US"/>
        </w:rPr>
        <w:t>Patients: Relation to Proinflammatory Cy</w:t>
      </w:r>
      <w:r w:rsidR="00E34E79">
        <w:rPr>
          <w:sz w:val="24"/>
          <w:szCs w:val="24"/>
          <w:lang w:val="en-US"/>
        </w:rPr>
        <w:t xml:space="preserve">tokines and Insulin Resistance. </w:t>
      </w:r>
      <w:r w:rsidR="00051075" w:rsidRPr="00051075">
        <w:rPr>
          <w:sz w:val="24"/>
          <w:szCs w:val="24"/>
          <w:lang w:val="en-US"/>
        </w:rPr>
        <w:t xml:space="preserve"> </w:t>
      </w:r>
      <w:r w:rsidR="00051075" w:rsidRPr="00E34E79">
        <w:rPr>
          <w:i/>
          <w:sz w:val="24"/>
          <w:szCs w:val="24"/>
          <w:lang w:val="en-US"/>
        </w:rPr>
        <w:t>The</w:t>
      </w:r>
      <w:r w:rsidR="00E34E79" w:rsidRPr="00E34E79">
        <w:rPr>
          <w:i/>
          <w:sz w:val="24"/>
          <w:szCs w:val="24"/>
          <w:lang w:val="en-US"/>
        </w:rPr>
        <w:t xml:space="preserve"> Egyptian Journal of I</w:t>
      </w:r>
      <w:r w:rsidR="00051075" w:rsidRPr="00E34E79">
        <w:rPr>
          <w:i/>
          <w:sz w:val="24"/>
          <w:szCs w:val="24"/>
          <w:lang w:val="en-US"/>
        </w:rPr>
        <w:t>mmunol</w:t>
      </w:r>
      <w:r w:rsidR="00E34E79" w:rsidRPr="00E34E79">
        <w:rPr>
          <w:i/>
          <w:sz w:val="24"/>
          <w:szCs w:val="24"/>
          <w:lang w:val="en-US"/>
        </w:rPr>
        <w:t>ogy</w:t>
      </w:r>
      <w:r w:rsidR="00E34E79">
        <w:rPr>
          <w:sz w:val="24"/>
          <w:szCs w:val="24"/>
          <w:lang w:val="en-US"/>
        </w:rPr>
        <w:t>. 2018: 25(2); 141-</w:t>
      </w:r>
      <w:r w:rsidR="00051075" w:rsidRPr="00051075">
        <w:rPr>
          <w:sz w:val="24"/>
          <w:szCs w:val="24"/>
          <w:lang w:val="en-US"/>
        </w:rPr>
        <w:t>51</w:t>
      </w:r>
      <w:r w:rsidR="00E34E79">
        <w:rPr>
          <w:sz w:val="24"/>
          <w:szCs w:val="24"/>
          <w:lang w:val="en-US"/>
        </w:rPr>
        <w:t>.</w:t>
      </w:r>
      <w:bookmarkEnd w:id="6"/>
    </w:p>
    <w:sectPr w:rsidR="00754137" w:rsidRPr="00E34E79" w:rsidSect="00486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2DECD" w14:textId="77777777" w:rsidR="00C618EB" w:rsidRDefault="00C618EB" w:rsidP="00E00E67">
      <w:r>
        <w:separator/>
      </w:r>
    </w:p>
  </w:endnote>
  <w:endnote w:type="continuationSeparator" w:id="0">
    <w:p w14:paraId="5F5F42A4" w14:textId="77777777" w:rsidR="00C618EB" w:rsidRDefault="00C618EB" w:rsidP="00E0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F4862" w14:textId="77777777" w:rsidR="00D970B4" w:rsidRDefault="00D97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14" w14:textId="77777777" w:rsidR="00D970B4" w:rsidRDefault="00D970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2616" w14:textId="77777777" w:rsidR="00D970B4" w:rsidRDefault="00D97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3D023" w14:textId="77777777" w:rsidR="00C618EB" w:rsidRDefault="00C618EB" w:rsidP="00E00E67">
      <w:r>
        <w:separator/>
      </w:r>
    </w:p>
  </w:footnote>
  <w:footnote w:type="continuationSeparator" w:id="0">
    <w:p w14:paraId="017C6EEA" w14:textId="77777777" w:rsidR="00C618EB" w:rsidRDefault="00C618EB" w:rsidP="00E00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DA99" w14:textId="77777777" w:rsidR="00D970B4" w:rsidRDefault="00D97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C8E2" w14:textId="77777777" w:rsidR="002C40EA" w:rsidRDefault="002C40EA" w:rsidP="00E00E67">
    <w:pPr>
      <w:widowControl/>
      <w:wordWrap/>
      <w:spacing w:line="276" w:lineRule="auto"/>
      <w:jc w:val="left"/>
      <w:rPr>
        <w:rFonts w:ascii="Arial" w:eastAsia="MS Mincho" w:hAnsi="Arial" w:cs="Arial"/>
        <w:b/>
        <w:color w:val="000000"/>
        <w:sz w:val="24"/>
      </w:rPr>
    </w:pPr>
    <w:r w:rsidRPr="00AA6BD2">
      <w:rPr>
        <w:rFonts w:ascii="Arial" w:eastAsia="MS Mincho" w:hAnsi="Arial" w:cs="Arial"/>
        <w:b/>
        <w:i/>
        <w:color w:val="000000"/>
        <w:sz w:val="24"/>
      </w:rPr>
      <w:t>TEMPLATE</w:t>
    </w:r>
    <w:r w:rsidRPr="00AA6BD2">
      <w:rPr>
        <w:rFonts w:ascii="Arial" w:eastAsia="MS Mincho" w:hAnsi="Arial" w:cs="Arial"/>
        <w:b/>
        <w:color w:val="000000"/>
        <w:sz w:val="24"/>
      </w:rPr>
      <w:t xml:space="preserve"> NASKAH LENGKAP</w:t>
    </w:r>
    <w:r>
      <w:rPr>
        <w:rFonts w:ascii="Arial" w:eastAsia="MS Mincho" w:hAnsi="Arial" w:cs="Arial"/>
        <w:b/>
        <w:color w:val="000000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2D22" w14:textId="77777777" w:rsidR="00D970B4" w:rsidRDefault="00D97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12CA8"/>
    <w:multiLevelType w:val="hybridMultilevel"/>
    <w:tmpl w:val="CCC66C80"/>
    <w:lvl w:ilvl="0" w:tplc="408C93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E4351"/>
    <w:multiLevelType w:val="hybridMultilevel"/>
    <w:tmpl w:val="992EE7AE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 w15:restartNumberingAfterBreak="0">
    <w:nsid w:val="729D3CA1"/>
    <w:multiLevelType w:val="hybridMultilevel"/>
    <w:tmpl w:val="370C4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686153">
    <w:abstractNumId w:val="0"/>
  </w:num>
  <w:num w:numId="2" w16cid:durableId="1379740866">
    <w:abstractNumId w:val="2"/>
  </w:num>
  <w:num w:numId="3" w16cid:durableId="602347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43D"/>
    <w:rsid w:val="0001624B"/>
    <w:rsid w:val="000170F2"/>
    <w:rsid w:val="00044EDD"/>
    <w:rsid w:val="00051075"/>
    <w:rsid w:val="000D0B3D"/>
    <w:rsid w:val="000E325D"/>
    <w:rsid w:val="000F117E"/>
    <w:rsid w:val="0010320F"/>
    <w:rsid w:val="00115A1E"/>
    <w:rsid w:val="00134DF8"/>
    <w:rsid w:val="001710B4"/>
    <w:rsid w:val="0017248B"/>
    <w:rsid w:val="001D5711"/>
    <w:rsid w:val="0021422C"/>
    <w:rsid w:val="00224A7B"/>
    <w:rsid w:val="00235843"/>
    <w:rsid w:val="00264B91"/>
    <w:rsid w:val="002C40EA"/>
    <w:rsid w:val="0030072B"/>
    <w:rsid w:val="00334DF2"/>
    <w:rsid w:val="003B4EC3"/>
    <w:rsid w:val="003E1905"/>
    <w:rsid w:val="003F60DE"/>
    <w:rsid w:val="0041100F"/>
    <w:rsid w:val="004363F1"/>
    <w:rsid w:val="004433F6"/>
    <w:rsid w:val="00464BDF"/>
    <w:rsid w:val="004865AF"/>
    <w:rsid w:val="0049043D"/>
    <w:rsid w:val="004A1B24"/>
    <w:rsid w:val="00516D92"/>
    <w:rsid w:val="00562473"/>
    <w:rsid w:val="005940CC"/>
    <w:rsid w:val="005E27A7"/>
    <w:rsid w:val="00605AC3"/>
    <w:rsid w:val="00623D05"/>
    <w:rsid w:val="00640B2F"/>
    <w:rsid w:val="00670128"/>
    <w:rsid w:val="006A3B57"/>
    <w:rsid w:val="00704183"/>
    <w:rsid w:val="00754137"/>
    <w:rsid w:val="007A35F8"/>
    <w:rsid w:val="008249F8"/>
    <w:rsid w:val="00883D93"/>
    <w:rsid w:val="008C6BE0"/>
    <w:rsid w:val="009133A5"/>
    <w:rsid w:val="009752F5"/>
    <w:rsid w:val="009B1441"/>
    <w:rsid w:val="009B747C"/>
    <w:rsid w:val="009C48F1"/>
    <w:rsid w:val="00A04FBB"/>
    <w:rsid w:val="00A06731"/>
    <w:rsid w:val="00A40B75"/>
    <w:rsid w:val="00A83B44"/>
    <w:rsid w:val="00AA6BD2"/>
    <w:rsid w:val="00AB2C3E"/>
    <w:rsid w:val="00B76834"/>
    <w:rsid w:val="00BA5744"/>
    <w:rsid w:val="00C25422"/>
    <w:rsid w:val="00C35B9D"/>
    <w:rsid w:val="00C618EB"/>
    <w:rsid w:val="00C7592C"/>
    <w:rsid w:val="00C75FFA"/>
    <w:rsid w:val="00C83BA2"/>
    <w:rsid w:val="00CB7901"/>
    <w:rsid w:val="00D44085"/>
    <w:rsid w:val="00D60650"/>
    <w:rsid w:val="00D61081"/>
    <w:rsid w:val="00D64F37"/>
    <w:rsid w:val="00D70EC4"/>
    <w:rsid w:val="00D76555"/>
    <w:rsid w:val="00D86BD8"/>
    <w:rsid w:val="00D970B4"/>
    <w:rsid w:val="00DF2FC0"/>
    <w:rsid w:val="00E00E67"/>
    <w:rsid w:val="00E34E79"/>
    <w:rsid w:val="00E65257"/>
    <w:rsid w:val="00EB0370"/>
    <w:rsid w:val="00EE5347"/>
    <w:rsid w:val="00F03435"/>
    <w:rsid w:val="00F2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7E3A4"/>
  <w15:docId w15:val="{AD7A747B-ECD4-4940-82E8-53ED062D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43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Calibri" w:hAnsi="Times New Roman" w:cs="Times New Roman"/>
      <w:kern w:val="2"/>
      <w:sz w:val="20"/>
      <w:szCs w:val="24"/>
      <w:lang w:eastAsia="ko-KR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9043D"/>
    <w:rPr>
      <w:color w:val="0000FF"/>
      <w:u w:val="single"/>
    </w:rPr>
  </w:style>
  <w:style w:type="paragraph" w:styleId="Header">
    <w:name w:val="header"/>
    <w:basedOn w:val="Normal"/>
    <w:link w:val="HeaderKAR"/>
    <w:uiPriority w:val="99"/>
    <w:unhideWhenUsed/>
    <w:rsid w:val="00E00E67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E00E67"/>
    <w:rPr>
      <w:rFonts w:ascii="Calibri" w:eastAsia="Calibri" w:hAnsi="Times New Roman" w:cs="Times New Roman"/>
      <w:kern w:val="2"/>
      <w:sz w:val="20"/>
      <w:szCs w:val="24"/>
      <w:lang w:eastAsia="ko-KR"/>
    </w:rPr>
  </w:style>
  <w:style w:type="paragraph" w:styleId="Footer">
    <w:name w:val="footer"/>
    <w:basedOn w:val="Normal"/>
    <w:link w:val="FooterKAR"/>
    <w:uiPriority w:val="99"/>
    <w:unhideWhenUsed/>
    <w:rsid w:val="00E00E67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E00E67"/>
    <w:rPr>
      <w:rFonts w:ascii="Calibri" w:eastAsia="Calibri" w:hAnsi="Times New Roman" w:cs="Times New Roman"/>
      <w:kern w:val="2"/>
      <w:sz w:val="20"/>
      <w:szCs w:val="24"/>
      <w:lang w:eastAsia="ko-KR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E00E67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E00E67"/>
    <w:rPr>
      <w:rFonts w:ascii="Tahoma" w:eastAsia="Calibri" w:hAnsi="Tahoma" w:cs="Tahoma"/>
      <w:kern w:val="2"/>
      <w:sz w:val="16"/>
      <w:szCs w:val="16"/>
      <w:lang w:eastAsia="ko-KR"/>
    </w:rPr>
  </w:style>
  <w:style w:type="paragraph" w:styleId="DaftarParagraf">
    <w:name w:val="List Paragraph"/>
    <w:basedOn w:val="Normal"/>
    <w:uiPriority w:val="34"/>
    <w:qFormat/>
    <w:rsid w:val="00AA6BD2"/>
    <w:pPr>
      <w:ind w:left="720"/>
      <w:contextualSpacing/>
    </w:pPr>
  </w:style>
  <w:style w:type="table" w:styleId="KisiTabel">
    <w:name w:val="Table Grid"/>
    <w:basedOn w:val="TabelNormal"/>
    <w:uiPriority w:val="39"/>
    <w:rsid w:val="0017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terangan">
    <w:name w:val="caption"/>
    <w:basedOn w:val="Normal"/>
    <w:next w:val="Normal"/>
    <w:uiPriority w:val="35"/>
    <w:unhideWhenUsed/>
    <w:qFormat/>
    <w:rsid w:val="0010320F"/>
    <w:pPr>
      <w:widowControl/>
      <w:wordWrap/>
      <w:autoSpaceDE/>
      <w:autoSpaceDN/>
      <w:spacing w:after="200"/>
      <w:jc w:val="left"/>
    </w:pPr>
    <w:rPr>
      <w:rFonts w:asciiTheme="minorHAnsi" w:eastAsiaTheme="minorHAnsi" w:hAnsiTheme="minorHAnsi" w:cstheme="minorBidi"/>
      <w:i/>
      <w:iCs/>
      <w:color w:val="44546A" w:themeColor="text2"/>
      <w:kern w:val="0"/>
      <w:sz w:val="18"/>
      <w:szCs w:val="18"/>
      <w:lang w:val="id-ID" w:eastAsia="en-US"/>
    </w:rPr>
  </w:style>
  <w:style w:type="paragraph" w:styleId="TeksIsi">
    <w:name w:val="Body Text"/>
    <w:basedOn w:val="Normal"/>
    <w:link w:val="TeksIsiKAR"/>
    <w:uiPriority w:val="1"/>
    <w:qFormat/>
    <w:rsid w:val="00754137"/>
    <w:pPr>
      <w:wordWrap/>
      <w:jc w:val="left"/>
    </w:pPr>
    <w:rPr>
      <w:rFonts w:ascii="Times New Roman" w:eastAsia="Times New Roman"/>
      <w:kern w:val="0"/>
      <w:sz w:val="22"/>
      <w:szCs w:val="22"/>
      <w:lang w:val="id" w:eastAsia="en-US"/>
    </w:rPr>
  </w:style>
  <w:style w:type="character" w:customStyle="1" w:styleId="TeksIsiKAR">
    <w:name w:val="Teks Isi KAR"/>
    <w:basedOn w:val="FontParagrafDefault"/>
    <w:link w:val="TeksIsi"/>
    <w:uiPriority w:val="1"/>
    <w:rsid w:val="00754137"/>
    <w:rPr>
      <w:rFonts w:ascii="Times New Roman" w:eastAsia="Times New Roman" w:hAnsi="Times New Roman" w:cs="Times New Roman"/>
      <w:lang w:val="id"/>
    </w:rPr>
  </w:style>
  <w:style w:type="paragraph" w:styleId="TidakAdaSpasi">
    <w:name w:val="No Spacing"/>
    <w:uiPriority w:val="1"/>
    <w:qFormat/>
    <w:rsid w:val="00D970B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Calibri" w:hAnsi="Times New Roman" w:cs="Times New Roman"/>
      <w:kern w:val="2"/>
      <w:sz w:val="20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Briliana N Rohima</dc:creator>
  <cp:lastModifiedBy>wirimena365</cp:lastModifiedBy>
  <cp:revision>34</cp:revision>
  <dcterms:created xsi:type="dcterms:W3CDTF">2020-09-17T06:53:00Z</dcterms:created>
  <dcterms:modified xsi:type="dcterms:W3CDTF">2023-07-18T13:50:00Z</dcterms:modified>
</cp:coreProperties>
</file>